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1EC09" w14:textId="77777777" w:rsidR="007429AD" w:rsidRPr="0097279A" w:rsidRDefault="0097279A" w:rsidP="0097279A">
      <w:pPr>
        <w:pStyle w:val="NoSpacing"/>
        <w:jc w:val="center"/>
        <w:rPr>
          <w:b/>
          <w:sz w:val="28"/>
          <w:szCs w:val="28"/>
        </w:rPr>
      </w:pPr>
      <w:r w:rsidRPr="0097279A">
        <w:rPr>
          <w:b/>
          <w:sz w:val="28"/>
          <w:szCs w:val="28"/>
        </w:rPr>
        <w:t>NATURAL SCIENCE DIVISION</w:t>
      </w:r>
    </w:p>
    <w:p w14:paraId="3DF8F374" w14:textId="77777777" w:rsidR="0097279A" w:rsidRDefault="00EA4C76" w:rsidP="0097279A">
      <w:pPr>
        <w:pStyle w:val="NoSpacing"/>
        <w:jc w:val="center"/>
        <w:rPr>
          <w:b/>
          <w:sz w:val="28"/>
          <w:szCs w:val="28"/>
        </w:rPr>
      </w:pPr>
      <w:r>
        <w:rPr>
          <w:b/>
          <w:sz w:val="28"/>
          <w:szCs w:val="28"/>
        </w:rPr>
        <w:t>FACULTY ACTIVITY 2012-2013</w:t>
      </w:r>
    </w:p>
    <w:p w14:paraId="12A08F59" w14:textId="77777777" w:rsidR="0097279A" w:rsidRDefault="0097279A" w:rsidP="0097279A">
      <w:pPr>
        <w:pStyle w:val="NoSpacing"/>
        <w:jc w:val="center"/>
        <w:rPr>
          <w:b/>
          <w:sz w:val="28"/>
          <w:szCs w:val="28"/>
        </w:rPr>
      </w:pPr>
    </w:p>
    <w:tbl>
      <w:tblPr>
        <w:tblStyle w:val="TableGrid"/>
        <w:tblW w:w="0" w:type="auto"/>
        <w:tblLook w:val="04A0" w:firstRow="1" w:lastRow="0" w:firstColumn="1" w:lastColumn="0" w:noHBand="0" w:noVBand="1"/>
      </w:tblPr>
      <w:tblGrid>
        <w:gridCol w:w="1548"/>
        <w:gridCol w:w="8028"/>
      </w:tblGrid>
      <w:tr w:rsidR="0097279A" w14:paraId="72B493F5" w14:textId="77777777" w:rsidTr="0097279A">
        <w:tc>
          <w:tcPr>
            <w:tcW w:w="1548" w:type="dxa"/>
          </w:tcPr>
          <w:p w14:paraId="34A7F385" w14:textId="77777777" w:rsidR="0097279A" w:rsidRPr="0097279A" w:rsidRDefault="0097279A" w:rsidP="0097279A">
            <w:pPr>
              <w:pStyle w:val="NoSpacing"/>
              <w:rPr>
                <w:sz w:val="24"/>
                <w:szCs w:val="24"/>
              </w:rPr>
            </w:pPr>
            <w:r>
              <w:rPr>
                <w:sz w:val="24"/>
                <w:szCs w:val="24"/>
              </w:rPr>
              <w:t>Date</w:t>
            </w:r>
          </w:p>
        </w:tc>
        <w:sdt>
          <w:sdtPr>
            <w:rPr>
              <w:b/>
              <w:sz w:val="24"/>
              <w:szCs w:val="24"/>
            </w:rPr>
            <w:alias w:val="Date"/>
            <w:tag w:val="Date"/>
            <w:id w:val="2113084973"/>
            <w:placeholder>
              <w:docPart w:val="DefaultPlaceholder_1082065160"/>
            </w:placeholder>
            <w:date w:fullDate="2013-05-01T00:00:00Z">
              <w:dateFormat w:val="M/d/yyyy"/>
              <w:lid w:val="en-US"/>
              <w:storeMappedDataAs w:val="dateTime"/>
              <w:calendar w:val="gregorian"/>
            </w:date>
          </w:sdtPr>
          <w:sdtEndPr/>
          <w:sdtContent>
            <w:tc>
              <w:tcPr>
                <w:tcW w:w="8028" w:type="dxa"/>
              </w:tcPr>
              <w:p w14:paraId="2A35F2E9" w14:textId="5C8099A8" w:rsidR="0097279A" w:rsidRDefault="009301D0" w:rsidP="00692B84">
                <w:pPr>
                  <w:pStyle w:val="NoSpacing"/>
                  <w:rPr>
                    <w:b/>
                    <w:sz w:val="24"/>
                    <w:szCs w:val="24"/>
                  </w:rPr>
                </w:pPr>
                <w:r>
                  <w:rPr>
                    <w:b/>
                    <w:sz w:val="24"/>
                    <w:szCs w:val="24"/>
                  </w:rPr>
                  <w:t>5/1/2013</w:t>
                </w:r>
              </w:p>
            </w:tc>
          </w:sdtContent>
        </w:sdt>
      </w:tr>
      <w:tr w:rsidR="0097279A" w14:paraId="4CB29C3E" w14:textId="77777777" w:rsidTr="0097279A">
        <w:tc>
          <w:tcPr>
            <w:tcW w:w="1548" w:type="dxa"/>
          </w:tcPr>
          <w:p w14:paraId="149D0A81" w14:textId="77777777" w:rsidR="0097279A" w:rsidRPr="0097279A" w:rsidRDefault="0097279A" w:rsidP="0097279A">
            <w:pPr>
              <w:pStyle w:val="NoSpacing"/>
              <w:rPr>
                <w:sz w:val="24"/>
                <w:szCs w:val="24"/>
              </w:rPr>
            </w:pPr>
            <w:r>
              <w:rPr>
                <w:sz w:val="24"/>
                <w:szCs w:val="24"/>
              </w:rPr>
              <w:t>Name</w:t>
            </w:r>
          </w:p>
        </w:tc>
        <w:sdt>
          <w:sdtPr>
            <w:rPr>
              <w:b/>
              <w:sz w:val="24"/>
              <w:szCs w:val="24"/>
            </w:rPr>
            <w:alias w:val="Name"/>
            <w:tag w:val="Name"/>
            <w:id w:val="-1678727783"/>
            <w:placeholder>
              <w:docPart w:val="DefaultPlaceholder_1082065158"/>
            </w:placeholder>
            <w:text/>
          </w:sdtPr>
          <w:sdtEndPr/>
          <w:sdtContent>
            <w:tc>
              <w:tcPr>
                <w:tcW w:w="8028" w:type="dxa"/>
              </w:tcPr>
              <w:p w14:paraId="67A8AAF0" w14:textId="77777777" w:rsidR="0097279A" w:rsidRDefault="00692B84" w:rsidP="00692B84">
                <w:pPr>
                  <w:pStyle w:val="NoSpacing"/>
                  <w:rPr>
                    <w:b/>
                    <w:sz w:val="24"/>
                    <w:szCs w:val="24"/>
                  </w:rPr>
                </w:pPr>
                <w:r>
                  <w:rPr>
                    <w:b/>
                    <w:sz w:val="24"/>
                    <w:szCs w:val="24"/>
                  </w:rPr>
                  <w:t>Don Thompson</w:t>
                </w:r>
              </w:p>
            </w:tc>
          </w:sdtContent>
        </w:sdt>
      </w:tr>
    </w:tbl>
    <w:p w14:paraId="7B20D54E" w14:textId="77777777" w:rsidR="0097279A" w:rsidRPr="0097279A" w:rsidRDefault="0097279A" w:rsidP="0097279A">
      <w:pPr>
        <w:pStyle w:val="NoSpacing"/>
        <w:rPr>
          <w:b/>
          <w:sz w:val="24"/>
          <w:szCs w:val="24"/>
        </w:rPr>
      </w:pPr>
    </w:p>
    <w:p w14:paraId="35A408EC" w14:textId="77777777" w:rsidR="0097279A" w:rsidRPr="00DF68D6" w:rsidRDefault="0097279A" w:rsidP="0097279A">
      <w:pPr>
        <w:pStyle w:val="NoSpacing"/>
      </w:pPr>
      <w:r w:rsidRPr="00DF68D6">
        <w:t>The purpose of this form is to detail all faculty activity completed d</w:t>
      </w:r>
      <w:r w:rsidR="00EA4C76">
        <w:t>uring the period of May 15, 2012</w:t>
      </w:r>
      <w:r w:rsidRPr="00DF68D6">
        <w:t>, to the present.  Please complete the form in as much detail as possible.</w:t>
      </w:r>
    </w:p>
    <w:p w14:paraId="70F71BAD" w14:textId="77777777" w:rsidR="0097279A" w:rsidRDefault="0097279A" w:rsidP="0097279A">
      <w:pPr>
        <w:pStyle w:val="NoSpacing"/>
        <w:rPr>
          <w:b/>
          <w:sz w:val="28"/>
          <w:szCs w:val="28"/>
        </w:rPr>
      </w:pPr>
    </w:p>
    <w:p w14:paraId="52EDA2CC" w14:textId="7DEA938F" w:rsidR="00F04B98" w:rsidRPr="000B0F64" w:rsidRDefault="00F04B98" w:rsidP="0097279A">
      <w:pPr>
        <w:pStyle w:val="NoSpacing"/>
        <w:rPr>
          <w:b/>
          <w:color w:val="FF0000"/>
          <w:sz w:val="28"/>
          <w:szCs w:val="28"/>
        </w:rPr>
      </w:pPr>
    </w:p>
    <w:p w14:paraId="018B5C22" w14:textId="77777777" w:rsidR="0097279A" w:rsidRDefault="0097279A" w:rsidP="0097279A">
      <w:pPr>
        <w:pStyle w:val="NoSpacing"/>
        <w:rPr>
          <w:b/>
        </w:rPr>
      </w:pPr>
      <w:r>
        <w:rPr>
          <w:b/>
        </w:rPr>
        <w:t>Scholarship</w:t>
      </w:r>
    </w:p>
    <w:p w14:paraId="5A5A26AB" w14:textId="77777777" w:rsidR="0097279A" w:rsidRDefault="0097279A" w:rsidP="0097279A">
      <w:pPr>
        <w:pStyle w:val="NoSpacing"/>
        <w:numPr>
          <w:ilvl w:val="0"/>
          <w:numId w:val="1"/>
        </w:numPr>
        <w:rPr>
          <w:b/>
        </w:rPr>
      </w:pPr>
      <w:r>
        <w:rPr>
          <w:b/>
        </w:rPr>
        <w:t>Research and Presentations</w:t>
      </w:r>
    </w:p>
    <w:p w14:paraId="4F8A4F4E" w14:textId="77777777" w:rsidR="0097279A" w:rsidRDefault="00EA4C76" w:rsidP="00FC0565">
      <w:pPr>
        <w:pStyle w:val="NoSpacing"/>
        <w:ind w:left="360"/>
      </w:pPr>
      <w:r>
        <w:t>Since May 15, 2012</w:t>
      </w:r>
      <w:r w:rsidR="0097279A" w:rsidRPr="00422DB8">
        <w:t xml:space="preserve">, please list all </w:t>
      </w:r>
      <w:r w:rsidR="0097279A" w:rsidRPr="00422DB8">
        <w:rPr>
          <w:u w:val="single"/>
        </w:rPr>
        <w:t>peer-reviewed</w:t>
      </w:r>
      <w:r w:rsidR="0097279A" w:rsidRPr="00422DB8">
        <w:t xml:space="preserve"> publications, books, presentations, or other scholarly products that you have produced.  Provide the </w:t>
      </w:r>
      <w:r w:rsidR="0097279A" w:rsidRPr="00422DB8">
        <w:rPr>
          <w:u w:val="single"/>
        </w:rPr>
        <w:t>full citation</w:t>
      </w:r>
      <w:r w:rsidR="0097279A" w:rsidRPr="00422DB8">
        <w:t xml:space="preserve"> for each item and use </w:t>
      </w:r>
      <w:r w:rsidR="0097279A" w:rsidRPr="00422DB8">
        <w:rPr>
          <w:i/>
        </w:rPr>
        <w:t>italicized font</w:t>
      </w:r>
      <w:r w:rsidR="0097279A" w:rsidRPr="00422DB8">
        <w:t xml:space="preserve"> to indicate the names of any undergraduate students who appear in the citations.</w:t>
      </w:r>
    </w:p>
    <w:sdt>
      <w:sdtPr>
        <w:id w:val="74868663"/>
        <w:placeholder>
          <w:docPart w:val="0AAD26D6178E3B4F8BC3B07D3EA868C7"/>
        </w:placeholder>
      </w:sdtPr>
      <w:sdtEndPr/>
      <w:sdtContent>
        <w:p w14:paraId="343417FB" w14:textId="77777777" w:rsidR="00806375" w:rsidRDefault="00806375" w:rsidP="00A805F9"/>
        <w:p w14:paraId="6A01BC73" w14:textId="6E0A6B84" w:rsidR="00A805F9" w:rsidRDefault="00A805F9" w:rsidP="00A805F9">
          <w:pPr>
            <w:rPr>
              <w:rFonts w:ascii="Times" w:hAnsi="Times"/>
              <w:color w:val="000000"/>
            </w:rPr>
          </w:pPr>
          <w:r w:rsidRPr="00A805F9">
            <w:rPr>
              <w:rFonts w:ascii="Times" w:hAnsi="Times"/>
              <w:i/>
              <w:color w:val="000000"/>
            </w:rPr>
            <w:t>Fitzgerald, G</w:t>
          </w:r>
          <w:r>
            <w:rPr>
              <w:rFonts w:ascii="Times" w:hAnsi="Times"/>
              <w:color w:val="000000"/>
            </w:rPr>
            <w:t>.</w:t>
          </w:r>
          <w:r w:rsidRPr="000804A0">
            <w:rPr>
              <w:rFonts w:ascii="Times" w:hAnsi="Times"/>
              <w:color w:val="000000"/>
            </w:rPr>
            <w:t xml:space="preserve">, </w:t>
          </w:r>
          <w:r w:rsidRPr="00A805F9">
            <w:rPr>
              <w:rFonts w:ascii="Times" w:hAnsi="Times"/>
              <w:i/>
              <w:color w:val="000000"/>
            </w:rPr>
            <w:t>Smith, G</w:t>
          </w:r>
          <w:r w:rsidRPr="000804A0">
            <w:rPr>
              <w:rFonts w:ascii="Times" w:hAnsi="Times"/>
              <w:color w:val="000000"/>
            </w:rPr>
            <w:t xml:space="preserve">., Kats, L.B., Thompson, D., &amp; Herrera Paz, J. </w:t>
          </w:r>
          <w:hyperlink r:id="rId9" w:history="1">
            <w:r w:rsidRPr="006251F8">
              <w:rPr>
                <w:rStyle w:val="Hyperlink"/>
                <w:rFonts w:ascii="Times" w:hAnsi="Times"/>
              </w:rPr>
              <w:t>Cardiovascular Health of Young Adults: A Comparative Study</w:t>
            </w:r>
          </w:hyperlink>
          <w:r w:rsidRPr="000804A0">
            <w:rPr>
              <w:rFonts w:ascii="Times" w:hAnsi="Times"/>
              <w:color w:val="000000"/>
            </w:rPr>
            <w:t xml:space="preserve">. </w:t>
          </w:r>
          <w:proofErr w:type="gramStart"/>
          <w:r w:rsidRPr="000804A0">
            <w:rPr>
              <w:rFonts w:ascii="Times" w:hAnsi="Times"/>
              <w:color w:val="000000"/>
            </w:rPr>
            <w:t>Poster Presentation, SCCUR.</w:t>
          </w:r>
          <w:proofErr w:type="gramEnd"/>
          <w:r w:rsidRPr="000804A0">
            <w:rPr>
              <w:rFonts w:ascii="Times" w:hAnsi="Times"/>
              <w:color w:val="000000"/>
            </w:rPr>
            <w:t xml:space="preserve"> November 17, 2012.</w:t>
          </w:r>
        </w:p>
        <w:p w14:paraId="5FA768BC" w14:textId="7015BDA7" w:rsidR="00A805F9" w:rsidRPr="000804A0" w:rsidRDefault="00A805F9" w:rsidP="00A805F9">
          <w:pPr>
            <w:rPr>
              <w:rFonts w:ascii="Times" w:hAnsi="Times"/>
              <w:color w:val="000000"/>
            </w:rPr>
          </w:pPr>
          <w:r w:rsidRPr="00A805F9">
            <w:rPr>
              <w:rFonts w:ascii="Times" w:hAnsi="Times"/>
              <w:i/>
              <w:color w:val="000000"/>
            </w:rPr>
            <w:t>Fitzgerald, G. Smith, G.</w:t>
          </w:r>
          <w:r w:rsidRPr="000804A0">
            <w:rPr>
              <w:rFonts w:ascii="Times" w:hAnsi="Times"/>
              <w:color w:val="000000"/>
            </w:rPr>
            <w:t xml:space="preserve"> &amp; Thompson, D. </w:t>
          </w:r>
          <w:hyperlink r:id="rId10" w:history="1">
            <w:r w:rsidRPr="006251F8">
              <w:rPr>
                <w:rStyle w:val="Hyperlink"/>
                <w:rFonts w:ascii="Times" w:hAnsi="Times"/>
              </w:rPr>
              <w:t>College Student Health in US and Argentina</w:t>
            </w:r>
          </w:hyperlink>
          <w:r w:rsidRPr="000804A0">
            <w:rPr>
              <w:rFonts w:ascii="Times" w:hAnsi="Times"/>
              <w:color w:val="000000"/>
            </w:rPr>
            <w:t xml:space="preserve">. </w:t>
          </w:r>
          <w:proofErr w:type="gramStart"/>
          <w:r w:rsidRPr="000804A0">
            <w:rPr>
              <w:rFonts w:ascii="Times" w:hAnsi="Times"/>
              <w:color w:val="000000"/>
            </w:rPr>
            <w:t>Poster Presentation, Student Research Conference, Claremont Graduate University.</w:t>
          </w:r>
          <w:proofErr w:type="gramEnd"/>
          <w:r w:rsidRPr="000804A0">
            <w:rPr>
              <w:rFonts w:ascii="Times" w:hAnsi="Times"/>
              <w:color w:val="000000"/>
            </w:rPr>
            <w:t xml:space="preserve"> January 25, 2013.</w:t>
          </w:r>
        </w:p>
        <w:p w14:paraId="3469CFC9" w14:textId="3B81EC41" w:rsidR="00A805F9" w:rsidRDefault="00DD65C7" w:rsidP="00A805F9">
          <w:pPr>
            <w:rPr>
              <w:rFonts w:ascii="Times" w:hAnsi="Times"/>
              <w:color w:val="000000"/>
            </w:rPr>
          </w:pPr>
          <w:r w:rsidRPr="000804A0">
            <w:rPr>
              <w:rFonts w:ascii="Times" w:hAnsi="Times"/>
              <w:color w:val="000000"/>
            </w:rPr>
            <w:t>Thompson, D. &amp; Miller-Perrin, C.L. "</w:t>
          </w:r>
          <w:hyperlink r:id="rId11" w:history="1">
            <w:r w:rsidRPr="006251F8">
              <w:rPr>
                <w:rStyle w:val="Hyperlink"/>
                <w:rFonts w:ascii="Times" w:hAnsi="Times"/>
              </w:rPr>
              <w:t>The Effects of Study Abroad on Student Identity, Faith, Global Citizenship, and Emotional Awareness</w:t>
            </w:r>
          </w:hyperlink>
          <w:r w:rsidRPr="000804A0">
            <w:rPr>
              <w:rFonts w:ascii="Times" w:hAnsi="Times"/>
              <w:color w:val="000000"/>
            </w:rPr>
            <w:t xml:space="preserve">". </w:t>
          </w:r>
          <w:proofErr w:type="spellStart"/>
          <w:r w:rsidRPr="000804A0">
            <w:rPr>
              <w:rFonts w:ascii="Times" w:hAnsi="Times"/>
              <w:color w:val="000000"/>
            </w:rPr>
            <w:t>NetVUE</w:t>
          </w:r>
          <w:proofErr w:type="spellEnd"/>
          <w:r w:rsidRPr="000804A0">
            <w:rPr>
              <w:rFonts w:ascii="Times" w:hAnsi="Times"/>
              <w:color w:val="000000"/>
            </w:rPr>
            <w:t xml:space="preserve">. </w:t>
          </w:r>
          <w:proofErr w:type="gramStart"/>
          <w:r>
            <w:rPr>
              <w:rFonts w:ascii="Times" w:hAnsi="Times"/>
              <w:color w:val="000000"/>
            </w:rPr>
            <w:t>Commission of Independent Colleges and Universities.</w:t>
          </w:r>
          <w:proofErr w:type="gramEnd"/>
          <w:r>
            <w:rPr>
              <w:rFonts w:ascii="Times" w:hAnsi="Times"/>
              <w:color w:val="000000"/>
            </w:rPr>
            <w:t xml:space="preserve">  March 14, 2013.</w:t>
          </w:r>
        </w:p>
        <w:p w14:paraId="0F4156F4" w14:textId="68200987" w:rsidR="00A805F9" w:rsidRDefault="00A805F9" w:rsidP="00A805F9">
          <w:pPr>
            <w:rPr>
              <w:rFonts w:ascii="Times" w:hAnsi="Times"/>
              <w:color w:val="000000"/>
            </w:rPr>
          </w:pPr>
          <w:r w:rsidRPr="00A805F9">
            <w:rPr>
              <w:rFonts w:ascii="Times" w:hAnsi="Times"/>
              <w:i/>
              <w:color w:val="000000"/>
            </w:rPr>
            <w:t>Jiang, W.</w:t>
          </w:r>
          <w:r w:rsidRPr="000804A0">
            <w:rPr>
              <w:rFonts w:ascii="Times" w:hAnsi="Times"/>
              <w:color w:val="000000"/>
            </w:rPr>
            <w:t xml:space="preserve"> &amp; Thompson, D. </w:t>
          </w:r>
          <w:hyperlink r:id="rId12" w:history="1">
            <w:r w:rsidRPr="006251F8">
              <w:rPr>
                <w:rStyle w:val="Hyperlink"/>
                <w:rFonts w:ascii="Times" w:hAnsi="Times"/>
              </w:rPr>
              <w:t>The Impact of International Programs on Student Mental Development</w:t>
            </w:r>
          </w:hyperlink>
          <w:r w:rsidRPr="000804A0">
            <w:rPr>
              <w:rFonts w:ascii="Times" w:hAnsi="Times"/>
              <w:color w:val="000000"/>
            </w:rPr>
            <w:t>.</w:t>
          </w:r>
          <w:r w:rsidR="006B07E8">
            <w:rPr>
              <w:rFonts w:ascii="Times" w:hAnsi="Times"/>
              <w:color w:val="000000"/>
            </w:rPr>
            <w:t xml:space="preserve"> Undergraduate Research Conference, Pepperdine University, April 4, 2013.</w:t>
          </w:r>
        </w:p>
        <w:p w14:paraId="2C583064" w14:textId="36027B2D" w:rsidR="00A805F9" w:rsidRPr="00DD65C7" w:rsidRDefault="00A805F9" w:rsidP="00A805F9">
          <w:pPr>
            <w:rPr>
              <w:rFonts w:ascii="Times" w:hAnsi="Times"/>
              <w:color w:val="0000FF"/>
              <w:u w:val="single"/>
            </w:rPr>
          </w:pPr>
          <w:proofErr w:type="spellStart"/>
          <w:r w:rsidRPr="00A805F9">
            <w:rPr>
              <w:rFonts w:ascii="Times" w:hAnsi="Times"/>
              <w:i/>
              <w:color w:val="000000"/>
            </w:rPr>
            <w:t>Purcar</w:t>
          </w:r>
          <w:proofErr w:type="spellEnd"/>
          <w:r w:rsidRPr="00A805F9">
            <w:rPr>
              <w:rFonts w:ascii="Times" w:hAnsi="Times"/>
              <w:i/>
              <w:color w:val="000000"/>
            </w:rPr>
            <w:t>, E.</w:t>
          </w:r>
          <w:r w:rsidRPr="000804A0">
            <w:rPr>
              <w:rFonts w:ascii="Times" w:hAnsi="Times"/>
              <w:color w:val="000000"/>
            </w:rPr>
            <w:t xml:space="preserve"> &amp; Thompson, D</w:t>
          </w:r>
          <w:proofErr w:type="gramStart"/>
          <w:r w:rsidRPr="000804A0">
            <w:rPr>
              <w:rFonts w:ascii="Times" w:hAnsi="Times"/>
              <w:color w:val="000000"/>
            </w:rPr>
            <w:t>..</w:t>
          </w:r>
          <w:proofErr w:type="gramEnd"/>
          <w:r w:rsidRPr="000804A0">
            <w:rPr>
              <w:rFonts w:ascii="Times" w:hAnsi="Times"/>
              <w:color w:val="000000"/>
            </w:rPr>
            <w:t xml:space="preserve"> </w:t>
          </w:r>
          <w:hyperlink r:id="rId13" w:history="1">
            <w:r w:rsidRPr="006251F8">
              <w:rPr>
                <w:rStyle w:val="Hyperlink"/>
                <w:rFonts w:ascii="Times" w:hAnsi="Times"/>
              </w:rPr>
              <w:t>College Student Identity and Emotional Intelligence</w:t>
            </w:r>
          </w:hyperlink>
          <w:r w:rsidR="006B07E8">
            <w:rPr>
              <w:rFonts w:ascii="Times" w:hAnsi="Times"/>
              <w:color w:val="0000FF"/>
              <w:u w:val="single"/>
            </w:rPr>
            <w:t xml:space="preserve">. </w:t>
          </w:r>
          <w:r w:rsidR="006B07E8">
            <w:rPr>
              <w:rFonts w:ascii="Times" w:hAnsi="Times"/>
              <w:color w:val="000000"/>
            </w:rPr>
            <w:t>Undergraduate Research Conference, Pepperdine University, April 4, 2013.</w:t>
          </w:r>
        </w:p>
        <w:p w14:paraId="519C1D10" w14:textId="612BE140" w:rsidR="00A805F9" w:rsidRPr="00DD65C7" w:rsidRDefault="00A805F9" w:rsidP="00A805F9">
          <w:pPr>
            <w:rPr>
              <w:rFonts w:ascii="Times" w:hAnsi="Times"/>
              <w:color w:val="0000FF"/>
              <w:u w:val="single"/>
            </w:rPr>
          </w:pPr>
          <w:r w:rsidRPr="00A805F9">
            <w:rPr>
              <w:rFonts w:ascii="Times" w:hAnsi="Times"/>
              <w:i/>
              <w:color w:val="000000"/>
            </w:rPr>
            <w:t xml:space="preserve">Fitzgerald, G., Smith, </w:t>
          </w:r>
          <w:proofErr w:type="gramStart"/>
          <w:r w:rsidRPr="00A805F9">
            <w:rPr>
              <w:rFonts w:ascii="Times" w:hAnsi="Times"/>
              <w:i/>
              <w:color w:val="000000"/>
            </w:rPr>
            <w:t>G.</w:t>
          </w:r>
          <w:r w:rsidRPr="000804A0">
            <w:rPr>
              <w:rFonts w:ascii="Times" w:hAnsi="Times"/>
              <w:color w:val="000000"/>
            </w:rPr>
            <w:t xml:space="preserve"> &amp; Thompson D. </w:t>
          </w:r>
          <w:hyperlink r:id="rId14" w:history="1">
            <w:r w:rsidRPr="006251F8">
              <w:rPr>
                <w:rStyle w:val="Hyperlink"/>
                <w:rFonts w:ascii="Times" w:hAnsi="Times"/>
              </w:rPr>
              <w:t>Cardiovascular</w:t>
            </w:r>
            <w:proofErr w:type="gramEnd"/>
            <w:r w:rsidRPr="006251F8">
              <w:rPr>
                <w:rStyle w:val="Hyperlink"/>
                <w:rFonts w:ascii="Times" w:hAnsi="Times"/>
              </w:rPr>
              <w:t xml:space="preserve"> Health of Young Adults: A Comparative Study</w:t>
            </w:r>
          </w:hyperlink>
          <w:r w:rsidR="006B07E8">
            <w:rPr>
              <w:rFonts w:ascii="Times" w:hAnsi="Times"/>
              <w:color w:val="0000FF"/>
              <w:u w:val="single"/>
            </w:rPr>
            <w:t xml:space="preserve">. </w:t>
          </w:r>
          <w:r w:rsidR="006B07E8">
            <w:rPr>
              <w:rFonts w:ascii="Times" w:hAnsi="Times"/>
              <w:color w:val="000000"/>
            </w:rPr>
            <w:t>Undergraduate Research Conference, Pepperdine University, April 4, 2013</w:t>
          </w:r>
        </w:p>
        <w:p w14:paraId="29A9AFFD" w14:textId="3B5CCEAB" w:rsidR="00A805F9" w:rsidRDefault="00A805F9" w:rsidP="00A805F9">
          <w:pPr>
            <w:rPr>
              <w:rFonts w:ascii="Times" w:hAnsi="Times"/>
              <w:color w:val="000000"/>
            </w:rPr>
          </w:pPr>
          <w:proofErr w:type="spellStart"/>
          <w:proofErr w:type="gramStart"/>
          <w:r w:rsidRPr="00C76D0A">
            <w:rPr>
              <w:rFonts w:ascii="Times" w:hAnsi="Times"/>
              <w:i/>
              <w:color w:val="000000"/>
            </w:rPr>
            <w:t>Purcar</w:t>
          </w:r>
          <w:proofErr w:type="spellEnd"/>
          <w:r w:rsidRPr="00C76D0A">
            <w:rPr>
              <w:rFonts w:ascii="Times" w:hAnsi="Times"/>
              <w:i/>
              <w:color w:val="000000"/>
            </w:rPr>
            <w:t>, E.,</w:t>
          </w:r>
          <w:r w:rsidRPr="000804A0">
            <w:rPr>
              <w:rFonts w:ascii="Times" w:hAnsi="Times"/>
              <w:color w:val="000000"/>
            </w:rPr>
            <w:t xml:space="preserve"> Miller-Perrin, C.L., &amp; Thompson, D. "</w:t>
          </w:r>
          <w:hyperlink r:id="rId15" w:history="1">
            <w:r w:rsidRPr="006251F8">
              <w:rPr>
                <w:rStyle w:val="Hyperlink"/>
                <w:rFonts w:ascii="Times" w:hAnsi="Times"/>
              </w:rPr>
              <w:t>College Student Identity and Emotional Intelligence</w:t>
            </w:r>
          </w:hyperlink>
          <w:bookmarkStart w:id="0" w:name="_GoBack"/>
          <w:bookmarkEnd w:id="0"/>
          <w:r w:rsidRPr="000804A0">
            <w:rPr>
              <w:rFonts w:ascii="Times" w:hAnsi="Times"/>
              <w:color w:val="0000FF"/>
              <w:u w:val="single"/>
            </w:rPr>
            <w:t>"</w:t>
          </w:r>
          <w:r w:rsidRPr="000804A0">
            <w:rPr>
              <w:rFonts w:ascii="Times" w:hAnsi="Times"/>
              <w:color w:val="000000"/>
            </w:rPr>
            <w:t>.</w:t>
          </w:r>
          <w:proofErr w:type="gramEnd"/>
          <w:r w:rsidRPr="000804A0">
            <w:rPr>
              <w:rFonts w:ascii="Times" w:hAnsi="Times"/>
              <w:color w:val="000000"/>
            </w:rPr>
            <w:t xml:space="preserve"> </w:t>
          </w:r>
          <w:proofErr w:type="gramStart"/>
          <w:r w:rsidRPr="000804A0">
            <w:rPr>
              <w:rFonts w:ascii="Times" w:hAnsi="Times"/>
              <w:color w:val="000000"/>
            </w:rPr>
            <w:t>27th National Conference on Undergraduate Research.</w:t>
          </w:r>
          <w:proofErr w:type="gramEnd"/>
          <w:r w:rsidRPr="000804A0">
            <w:rPr>
              <w:rFonts w:ascii="Times" w:hAnsi="Times"/>
              <w:color w:val="000000"/>
            </w:rPr>
            <w:t xml:space="preserve"> </w:t>
          </w:r>
          <w:r w:rsidR="001F1919">
            <w:rPr>
              <w:rFonts w:ascii="Times" w:hAnsi="Times"/>
              <w:color w:val="000000"/>
            </w:rPr>
            <w:t xml:space="preserve">Lacrosse, WI.  </w:t>
          </w:r>
          <w:r w:rsidRPr="000804A0">
            <w:rPr>
              <w:rFonts w:ascii="Times" w:hAnsi="Times"/>
              <w:color w:val="000000"/>
            </w:rPr>
            <w:t>April 11-13, 2013.</w:t>
          </w:r>
          <w:r w:rsidR="001F1919">
            <w:rPr>
              <w:rFonts w:ascii="Times" w:hAnsi="Times"/>
              <w:color w:val="000000"/>
            </w:rPr>
            <w:t xml:space="preserve"> (Accepted but student presenter unable to make the trip.)</w:t>
          </w:r>
        </w:p>
        <w:p w14:paraId="6DD1564C" w14:textId="44F57DFE" w:rsidR="00A805F9" w:rsidRPr="000804A0" w:rsidRDefault="00A805F9" w:rsidP="00A805F9">
          <w:pPr>
            <w:rPr>
              <w:rFonts w:ascii="Times" w:hAnsi="Times"/>
              <w:color w:val="000000"/>
            </w:rPr>
          </w:pPr>
          <w:r w:rsidRPr="00C76D0A">
            <w:rPr>
              <w:rFonts w:ascii="Times" w:hAnsi="Times"/>
              <w:i/>
              <w:color w:val="000000"/>
            </w:rPr>
            <w:t>Fitzgerald, G.,</w:t>
          </w:r>
          <w:r w:rsidRPr="000804A0">
            <w:rPr>
              <w:rFonts w:ascii="Times" w:hAnsi="Times"/>
              <w:color w:val="000000"/>
            </w:rPr>
            <w:t xml:space="preserve"> </w:t>
          </w:r>
          <w:r w:rsidRPr="00C76D0A">
            <w:rPr>
              <w:rFonts w:ascii="Times" w:hAnsi="Times"/>
              <w:i/>
              <w:color w:val="000000"/>
            </w:rPr>
            <w:t>Smith, G.,</w:t>
          </w:r>
          <w:r w:rsidRPr="000804A0">
            <w:rPr>
              <w:rFonts w:ascii="Times" w:hAnsi="Times"/>
              <w:color w:val="000000"/>
            </w:rPr>
            <w:t xml:space="preserve"> &amp; Thompson, D. "</w:t>
          </w:r>
          <w:hyperlink r:id="rId16" w:history="1">
            <w:r w:rsidRPr="006251F8">
              <w:rPr>
                <w:rStyle w:val="Hyperlink"/>
                <w:rFonts w:ascii="Times" w:hAnsi="Times"/>
              </w:rPr>
              <w:t>Heart Disease Risk Among College Students</w:t>
            </w:r>
          </w:hyperlink>
          <w:r w:rsidRPr="000804A0">
            <w:rPr>
              <w:rFonts w:ascii="Times" w:hAnsi="Times"/>
              <w:color w:val="0000FF"/>
              <w:u w:val="single"/>
            </w:rPr>
            <w:t>"</w:t>
          </w:r>
          <w:r w:rsidRPr="000804A0">
            <w:rPr>
              <w:rFonts w:ascii="Times" w:hAnsi="Times"/>
              <w:color w:val="000000"/>
            </w:rPr>
            <w:t xml:space="preserve">. </w:t>
          </w:r>
          <w:proofErr w:type="gramStart"/>
          <w:r w:rsidRPr="000804A0">
            <w:rPr>
              <w:rFonts w:ascii="Times" w:hAnsi="Times"/>
              <w:color w:val="000000"/>
            </w:rPr>
            <w:t>27th National Conference on Undergraduate Research.</w:t>
          </w:r>
          <w:proofErr w:type="gramEnd"/>
          <w:r w:rsidRPr="000804A0">
            <w:rPr>
              <w:rFonts w:ascii="Times" w:hAnsi="Times"/>
              <w:color w:val="000000"/>
            </w:rPr>
            <w:t xml:space="preserve"> </w:t>
          </w:r>
          <w:r w:rsidR="001F1919">
            <w:rPr>
              <w:rFonts w:ascii="Times" w:hAnsi="Times"/>
              <w:color w:val="000000"/>
            </w:rPr>
            <w:t xml:space="preserve">Lacrosse, WI. </w:t>
          </w:r>
          <w:r w:rsidRPr="000804A0">
            <w:rPr>
              <w:rFonts w:ascii="Times" w:hAnsi="Times"/>
              <w:color w:val="000000"/>
            </w:rPr>
            <w:t>April 11-13, 2013.</w:t>
          </w:r>
        </w:p>
        <w:p w14:paraId="12E89633" w14:textId="77777777" w:rsidR="00A805F9" w:rsidRDefault="00A805F9" w:rsidP="00A805F9">
          <w:pPr>
            <w:rPr>
              <w:rFonts w:ascii="Times" w:hAnsi="Times"/>
              <w:color w:val="000000"/>
            </w:rPr>
          </w:pPr>
        </w:p>
        <w:p w14:paraId="1AF9D234" w14:textId="393ABB45" w:rsidR="005E48E9" w:rsidRDefault="006251F8" w:rsidP="00A805F9">
          <w:pPr>
            <w:pStyle w:val="NoSpacing"/>
            <w:ind w:left="1440"/>
          </w:pPr>
        </w:p>
      </w:sdtContent>
    </w:sdt>
    <w:p w14:paraId="081138D5" w14:textId="621035E3" w:rsidR="0097279A" w:rsidRPr="00294DA6" w:rsidRDefault="0097279A" w:rsidP="0097279A">
      <w:pPr>
        <w:pStyle w:val="NoSpacing"/>
        <w:ind w:left="1440"/>
        <w:rPr>
          <w:color w:val="FF0000"/>
        </w:rPr>
      </w:pPr>
    </w:p>
    <w:p w14:paraId="17BE0086" w14:textId="77777777" w:rsidR="0097279A" w:rsidRDefault="0097279A" w:rsidP="0097279A">
      <w:pPr>
        <w:pStyle w:val="NoSpacing"/>
        <w:numPr>
          <w:ilvl w:val="0"/>
          <w:numId w:val="1"/>
        </w:numPr>
        <w:rPr>
          <w:b/>
        </w:rPr>
      </w:pPr>
      <w:r>
        <w:rPr>
          <w:b/>
        </w:rPr>
        <w:lastRenderedPageBreak/>
        <w:t>External Grants</w:t>
      </w:r>
    </w:p>
    <w:p w14:paraId="6F26D08B" w14:textId="613AA5BE" w:rsidR="0097279A" w:rsidRDefault="00EA4C76" w:rsidP="00FC0565">
      <w:pPr>
        <w:pStyle w:val="NoSpacing"/>
        <w:ind w:left="360"/>
      </w:pPr>
      <w:r>
        <w:t>Since May 15, 2012</w:t>
      </w:r>
      <w:r w:rsidR="0097279A" w:rsidRPr="00422DB8">
        <w:t xml:space="preserve">, please list all </w:t>
      </w:r>
      <w:r w:rsidR="0097279A">
        <w:t xml:space="preserve">grants that you have received from federal or state funding agencies, private foundations, or from other external (non-Pepperdine) funding agencies.  Please provide a </w:t>
      </w:r>
      <w:r w:rsidR="0097279A" w:rsidRPr="00422DB8">
        <w:rPr>
          <w:u w:val="single"/>
        </w:rPr>
        <w:t>full citation</w:t>
      </w:r>
      <w:r w:rsidR="0097279A">
        <w:t xml:space="preserve"> for each grant including the grant title, funding agency, amount, submission date, and award date.</w:t>
      </w:r>
      <w:r w:rsidR="00CC79D4">
        <w:t xml:space="preserve"> </w:t>
      </w:r>
    </w:p>
    <w:p w14:paraId="05EC9C73" w14:textId="77777777" w:rsidR="00CC79D4" w:rsidRDefault="00CC79D4" w:rsidP="0097279A">
      <w:pPr>
        <w:pStyle w:val="NoSpacing"/>
        <w:ind w:left="1440"/>
      </w:pPr>
    </w:p>
    <w:p w14:paraId="21F54C2F" w14:textId="64CC5A34" w:rsidR="00CC79D4" w:rsidRPr="003F332F" w:rsidRDefault="00CC79D4" w:rsidP="0080438B">
      <w:pPr>
        <w:pStyle w:val="NoSpacing"/>
        <w:ind w:left="360"/>
      </w:pPr>
      <w:r w:rsidRPr="003F332F">
        <w:t>$10000 annual grant award from an anonymous donor to create and direct</w:t>
      </w:r>
      <w:r w:rsidR="003F332F">
        <w:t xml:space="preserve"> the Christian Spiritualit</w:t>
      </w:r>
      <w:r w:rsidRPr="003F332F">
        <w:t>y Research Institute, as proposed in July 2012 (</w:t>
      </w:r>
      <w:hyperlink r:id="rId17" w:history="1">
        <w:r w:rsidRPr="003F332F">
          <w:rPr>
            <w:rStyle w:val="Hyperlink"/>
          </w:rPr>
          <w:t>CSRI Proposal Link</w:t>
        </w:r>
      </w:hyperlink>
      <w:r w:rsidRPr="003F332F">
        <w:t>)</w:t>
      </w:r>
      <w:r w:rsidR="00A14406" w:rsidRPr="003F332F">
        <w:t xml:space="preserve">. Grant will commence in FY14 and </w:t>
      </w:r>
      <w:r w:rsidR="003F332F">
        <w:t xml:space="preserve">will be </w:t>
      </w:r>
      <w:r w:rsidR="00A14406" w:rsidRPr="003F332F">
        <w:t>shared with Dr. Miller-Perrin.</w:t>
      </w:r>
    </w:p>
    <w:p w14:paraId="28D96869" w14:textId="77777777" w:rsidR="00CC79D4" w:rsidRPr="003F332F" w:rsidRDefault="00CC79D4" w:rsidP="0097279A">
      <w:pPr>
        <w:pStyle w:val="NoSpacing"/>
        <w:ind w:left="1440"/>
      </w:pPr>
    </w:p>
    <w:p w14:paraId="37875092" w14:textId="7C7E046F" w:rsidR="00CC79D4" w:rsidRPr="003F332F" w:rsidRDefault="00CC79D4" w:rsidP="0080438B">
      <w:pPr>
        <w:pStyle w:val="NoSpacing"/>
        <w:ind w:left="360"/>
      </w:pPr>
      <w:r w:rsidRPr="003F332F">
        <w:t xml:space="preserve">Co-PI of </w:t>
      </w:r>
      <w:r w:rsidR="00493DB0" w:rsidRPr="003F332F">
        <w:t xml:space="preserve">$3M </w:t>
      </w:r>
      <w:r w:rsidRPr="003F332F">
        <w:t>Department of</w:t>
      </w:r>
      <w:r w:rsidR="00493DB0" w:rsidRPr="003F332F">
        <w:t xml:space="preserve"> Education</w:t>
      </w:r>
      <w:r w:rsidRPr="003F332F">
        <w:t xml:space="preserve"> Gran</w:t>
      </w:r>
      <w:r w:rsidR="00493DB0" w:rsidRPr="003F332F">
        <w:t xml:space="preserve">t Proposal to create a cooperative </w:t>
      </w:r>
      <w:r w:rsidRPr="003F332F">
        <w:t>Los Angeles Science Leadership Initiative</w:t>
      </w:r>
      <w:r w:rsidR="00493DB0" w:rsidRPr="003F332F">
        <w:t xml:space="preserve"> with Loyola Marymount University</w:t>
      </w:r>
      <w:r w:rsidRPr="003F332F">
        <w:t>. Grant Proposal Submitted April 26, 2013.</w:t>
      </w:r>
      <w:r w:rsidR="00493DB0" w:rsidRPr="003F332F">
        <w:t xml:space="preserve"> </w:t>
      </w:r>
      <w:hyperlink r:id="rId18" w:history="1">
        <w:r w:rsidR="00493DB0" w:rsidRPr="003F332F">
          <w:rPr>
            <w:rStyle w:val="Hyperlink"/>
          </w:rPr>
          <w:t>(Proposal Link)</w:t>
        </w:r>
      </w:hyperlink>
    </w:p>
    <w:sdt>
      <w:sdtPr>
        <w:rPr>
          <w:color w:val="FF0000"/>
        </w:rPr>
        <w:alias w:val="External Grants"/>
        <w:tag w:val="External Grants"/>
        <w:id w:val="-437904467"/>
        <w:placeholder>
          <w:docPart w:val="DefaultPlaceholder_1082065158"/>
        </w:placeholder>
        <w:text w:multiLine="1"/>
      </w:sdtPr>
      <w:sdtEndPr/>
      <w:sdtContent>
        <w:p w14:paraId="3F1B69B8" w14:textId="2F09A322" w:rsidR="0097279A" w:rsidRPr="00422DB8" w:rsidRDefault="00CC79D4" w:rsidP="000B0F64">
          <w:pPr>
            <w:pStyle w:val="NoSpacing"/>
            <w:ind w:left="360"/>
          </w:pPr>
          <w:r w:rsidRPr="00CC79D4">
            <w:rPr>
              <w:color w:val="FF0000"/>
            </w:rPr>
            <w:br/>
          </w:r>
        </w:p>
      </w:sdtContent>
    </w:sdt>
    <w:p w14:paraId="19B39030" w14:textId="77777777" w:rsidR="0097279A" w:rsidRDefault="0097279A" w:rsidP="0097279A">
      <w:pPr>
        <w:pStyle w:val="NoSpacing"/>
        <w:numPr>
          <w:ilvl w:val="0"/>
          <w:numId w:val="1"/>
        </w:numPr>
        <w:rPr>
          <w:b/>
        </w:rPr>
      </w:pPr>
      <w:r>
        <w:rPr>
          <w:b/>
        </w:rPr>
        <w:t>Undergraduate Research</w:t>
      </w:r>
    </w:p>
    <w:p w14:paraId="18AF3AD6" w14:textId="77777777" w:rsidR="0097279A" w:rsidRDefault="00EA4C76" w:rsidP="003F4E68">
      <w:pPr>
        <w:pStyle w:val="NoSpacing"/>
        <w:ind w:left="360"/>
      </w:pPr>
      <w:r>
        <w:t>Since May 15, 2012</w:t>
      </w:r>
      <w:r w:rsidR="0097279A" w:rsidRPr="00422DB8">
        <w:t xml:space="preserve">, please list all </w:t>
      </w:r>
      <w:r w:rsidR="0097279A">
        <w:t xml:space="preserve">undergraduate research projects that you have supervised.  For each project, list the names of all students mentored, the project title, funding source(s), and the period of the project.  For each project, make certain to note all presentation or publications that resulted from the project.  </w:t>
      </w:r>
      <w:r w:rsidR="0097279A" w:rsidRPr="00422DB8">
        <w:t xml:space="preserve">Provide the </w:t>
      </w:r>
      <w:r w:rsidR="0097279A" w:rsidRPr="00422DB8">
        <w:rPr>
          <w:u w:val="single"/>
        </w:rPr>
        <w:t>full citation</w:t>
      </w:r>
      <w:r w:rsidR="0097279A" w:rsidRPr="00422DB8">
        <w:t xml:space="preserve"> for each item and use </w:t>
      </w:r>
      <w:r w:rsidR="0097279A" w:rsidRPr="00422DB8">
        <w:rPr>
          <w:i/>
        </w:rPr>
        <w:t>italicized font</w:t>
      </w:r>
      <w:r w:rsidR="0097279A" w:rsidRPr="00422DB8">
        <w:t xml:space="preserve"> to indicate the names of any undergraduate students who appear in the citations.</w:t>
      </w:r>
    </w:p>
    <w:sdt>
      <w:sdtPr>
        <w:alias w:val="Undergraduate Research"/>
        <w:tag w:val="Undergraduate Research"/>
        <w:id w:val="-1430426062"/>
        <w:placeholder>
          <w:docPart w:val="DefaultPlaceholder_1082065158"/>
        </w:placeholder>
        <w:text w:multiLine="1"/>
      </w:sdtPr>
      <w:sdtEndPr/>
      <w:sdtContent>
        <w:p w14:paraId="1570DC77" w14:textId="309AC171" w:rsidR="0097279A" w:rsidRDefault="00A81FE5" w:rsidP="0099139B">
          <w:pPr>
            <w:pStyle w:val="NoSpacing"/>
            <w:ind w:left="360"/>
          </w:pPr>
          <w:r w:rsidRPr="0099139B">
            <w:br/>
          </w:r>
          <w:r w:rsidR="00094F8C" w:rsidRPr="0099139B">
            <w:t>I have received four AYURI awards from Lee Kats to</w:t>
          </w:r>
          <w:r w:rsidR="0080438B" w:rsidRPr="0099139B">
            <w:t xml:space="preserve"> supervise student research</w:t>
          </w:r>
          <w:r w:rsidR="00FA1430" w:rsidRPr="0099139B">
            <w:t xml:space="preserve"> this year</w:t>
          </w:r>
          <w:r w:rsidR="0080438B" w:rsidRPr="0099139B">
            <w:t xml:space="preserve">. </w:t>
          </w:r>
          <w:r w:rsidR="0099139B" w:rsidRPr="0099139B">
            <w:br/>
          </w:r>
          <w:r w:rsidR="0099139B" w:rsidRPr="0099139B">
            <w:br/>
            <w:t xml:space="preserve">These are the four students: </w:t>
          </w:r>
          <w:r w:rsidR="006B07E8" w:rsidRPr="0099139B">
            <w:t xml:space="preserve">Eugenia </w:t>
          </w:r>
          <w:proofErr w:type="spellStart"/>
          <w:r w:rsidR="006B07E8" w:rsidRPr="0099139B">
            <w:t>Purcar</w:t>
          </w:r>
          <w:proofErr w:type="spellEnd"/>
          <w:r w:rsidR="00F90EBD" w:rsidRPr="0099139B">
            <w:t xml:space="preserve"> (Fall 2012)</w:t>
          </w:r>
          <w:r w:rsidR="006B07E8" w:rsidRPr="0099139B">
            <w:t xml:space="preserve">, </w:t>
          </w:r>
          <w:proofErr w:type="spellStart"/>
          <w:r w:rsidR="006B07E8" w:rsidRPr="0099139B">
            <w:t>Wancen</w:t>
          </w:r>
          <w:proofErr w:type="spellEnd"/>
          <w:r w:rsidR="006B07E8" w:rsidRPr="0099139B">
            <w:t xml:space="preserve"> Jiang</w:t>
          </w:r>
          <w:r w:rsidR="00F90EBD" w:rsidRPr="0099139B">
            <w:t xml:space="preserve"> (Spring 2013)</w:t>
          </w:r>
          <w:r w:rsidR="0099139B" w:rsidRPr="0099139B">
            <w:t xml:space="preserve">, </w:t>
          </w:r>
          <w:r w:rsidR="00094F8C" w:rsidRPr="0099139B">
            <w:t>Gina</w:t>
          </w:r>
          <w:r w:rsidR="006B07E8" w:rsidRPr="0099139B">
            <w:t xml:space="preserve"> Fitzgerald</w:t>
          </w:r>
          <w:r w:rsidR="00F90EBD" w:rsidRPr="0099139B">
            <w:t xml:space="preserve"> (Spring 2013)</w:t>
          </w:r>
          <w:r w:rsidR="0099139B" w:rsidRPr="0099139B">
            <w:t xml:space="preserve">, &amp; </w:t>
          </w:r>
          <w:r w:rsidR="006B07E8" w:rsidRPr="0099139B">
            <w:t>Gabriella Smith</w:t>
          </w:r>
          <w:r w:rsidR="00F90EBD" w:rsidRPr="0099139B">
            <w:t xml:space="preserve"> (Spring 2013)</w:t>
          </w:r>
          <w:r w:rsidR="008317E0">
            <w:t>.  T</w:t>
          </w:r>
          <w:r w:rsidR="0099139B" w:rsidRPr="0099139B">
            <w:t xml:space="preserve">heir </w:t>
          </w:r>
          <w:r w:rsidR="006B07E8" w:rsidRPr="0099139B">
            <w:t>research</w:t>
          </w:r>
          <w:r w:rsidR="0080438B" w:rsidRPr="0099139B">
            <w:t xml:space="preserve"> </w:t>
          </w:r>
          <w:r w:rsidR="008317E0">
            <w:t xml:space="preserve">project titles and </w:t>
          </w:r>
          <w:r w:rsidR="0080438B" w:rsidRPr="0099139B">
            <w:t xml:space="preserve">outcomes </w:t>
          </w:r>
          <w:r w:rsidR="008317E0">
            <w:t xml:space="preserve">are </w:t>
          </w:r>
          <w:r w:rsidR="006B07E8" w:rsidRPr="0099139B">
            <w:t>cited in part A.</w:t>
          </w:r>
          <w:r w:rsidR="00094F8C" w:rsidRPr="0099139B">
            <w:br/>
          </w:r>
        </w:p>
      </w:sdtContent>
    </w:sdt>
    <w:p w14:paraId="25C687F7" w14:textId="77777777" w:rsidR="0097279A" w:rsidRDefault="0097279A" w:rsidP="0097279A">
      <w:pPr>
        <w:pStyle w:val="NoSpacing"/>
        <w:rPr>
          <w:b/>
        </w:rPr>
      </w:pPr>
      <w:r>
        <w:rPr>
          <w:b/>
        </w:rPr>
        <w:t>Teaching</w:t>
      </w:r>
    </w:p>
    <w:p w14:paraId="4C5AD430" w14:textId="77777777" w:rsidR="0097279A" w:rsidRDefault="0097279A" w:rsidP="00FA1430">
      <w:pPr>
        <w:pStyle w:val="NoSpacing"/>
      </w:pPr>
      <w:r w:rsidRPr="00422DB8">
        <w:t>Sinc</w:t>
      </w:r>
      <w:r w:rsidR="00EA4C76">
        <w:t>e May 15, 2012</w:t>
      </w:r>
      <w:r>
        <w:t>, please list and briefly describe any significant or exceptional accomplishments in the area of teaching.</w:t>
      </w:r>
    </w:p>
    <w:p w14:paraId="39C5D849" w14:textId="77777777" w:rsidR="00FA1430" w:rsidRDefault="00FA1430" w:rsidP="00FA1430">
      <w:pPr>
        <w:pStyle w:val="NoSpacing"/>
      </w:pPr>
    </w:p>
    <w:p w14:paraId="76074D5F" w14:textId="11302216" w:rsidR="00FA1430" w:rsidRDefault="00FA1430" w:rsidP="00FA1430">
      <w:pPr>
        <w:pStyle w:val="NoSpacing"/>
      </w:pPr>
      <w:r>
        <w:t>I made substantive changes to my Asian Great Books class this semester (GSHU425), with a radical revision of the reading list and increased inclusion of Brush Meditation (Chinese Calligraphy) and Spiritual Meditation Practices based on the work of Anthony de Mello.</w:t>
      </w:r>
    </w:p>
    <w:p w14:paraId="7E779285" w14:textId="77777777" w:rsidR="0099139B" w:rsidRDefault="0099139B" w:rsidP="00FA1430">
      <w:pPr>
        <w:pStyle w:val="NoSpacing"/>
      </w:pPr>
    </w:p>
    <w:p w14:paraId="4379EAB4" w14:textId="00B535BC" w:rsidR="007C409D" w:rsidRDefault="0099139B" w:rsidP="00FA1430">
      <w:pPr>
        <w:pStyle w:val="NoSpacing"/>
      </w:pPr>
      <w:r>
        <w:t>In every course, I incorporate some aspect of Christian M</w:t>
      </w:r>
      <w:r w:rsidR="00D3190F">
        <w:t xml:space="preserve">editation. These exercises are still </w:t>
      </w:r>
      <w:r>
        <w:t>recalled by alumni who took courses</w:t>
      </w:r>
      <w:r w:rsidR="004B62C3">
        <w:t xml:space="preserve"> from me as long as 20</w:t>
      </w:r>
      <w:r>
        <w:t xml:space="preserve"> years ago.  In the words of Father Gregory Boyle:  </w:t>
      </w:r>
      <w:r w:rsidR="00C07660">
        <w:t>“Two things matter most when teaching:  1) Know all of the students’ names ASAP and 2) It’s more important that they know you than that they know what you know.”</w:t>
      </w:r>
      <w:r w:rsidR="003711CE">
        <w:t xml:space="preserve">  </w:t>
      </w:r>
      <w:r w:rsidR="007C409D">
        <w:t>I believe my students know me.</w:t>
      </w:r>
    </w:p>
    <w:p w14:paraId="2D458F47" w14:textId="77777777" w:rsidR="00245503" w:rsidRDefault="00245503" w:rsidP="00FA1430">
      <w:pPr>
        <w:pStyle w:val="NoSpacing"/>
      </w:pPr>
    </w:p>
    <w:p w14:paraId="60967101" w14:textId="779A6BBC" w:rsidR="00245503" w:rsidRDefault="00245503" w:rsidP="00FA1430">
      <w:pPr>
        <w:pStyle w:val="NoSpacing"/>
      </w:pPr>
      <w:r>
        <w:t>In my mathematics courses, I easily spend 2-3 hours each day tutoring students in my office. They find this very valuable and I am able, accordingly, to see deep longitudinal improvement in their mathematical maturity over the course of the semester.</w:t>
      </w:r>
      <w:r w:rsidR="00CF2FB9">
        <w:t xml:space="preserve">  This practice enables me to be the best possible teacher and mentor to them at a pedagogically ideal level.  </w:t>
      </w:r>
    </w:p>
    <w:p w14:paraId="56C7FA61" w14:textId="77777777" w:rsidR="000B0F64" w:rsidRDefault="000B0F64" w:rsidP="0097279A">
      <w:pPr>
        <w:pStyle w:val="NoSpacing"/>
        <w:ind w:left="1440"/>
      </w:pPr>
    </w:p>
    <w:p w14:paraId="1B066F40" w14:textId="77777777" w:rsidR="0097279A" w:rsidRPr="00F627A0" w:rsidRDefault="0097279A" w:rsidP="0097279A">
      <w:pPr>
        <w:pStyle w:val="NoSpacing"/>
        <w:rPr>
          <w:b/>
        </w:rPr>
      </w:pPr>
      <w:r>
        <w:rPr>
          <w:b/>
        </w:rPr>
        <w:t>Service</w:t>
      </w:r>
    </w:p>
    <w:p w14:paraId="7F32236E" w14:textId="77777777" w:rsidR="003F332F" w:rsidRDefault="0097279A" w:rsidP="003F332F">
      <w:pPr>
        <w:pStyle w:val="NoSpacing"/>
      </w:pPr>
      <w:r w:rsidRPr="00422DB8">
        <w:lastRenderedPageBreak/>
        <w:t>Sinc</w:t>
      </w:r>
      <w:r w:rsidR="004E1DC6">
        <w:t>e May 15, 201</w:t>
      </w:r>
      <w:r w:rsidR="00EA4C76">
        <w:t>2</w:t>
      </w:r>
      <w:r w:rsidR="004E1DC6">
        <w:t>,</w:t>
      </w:r>
      <w:r>
        <w:t xml:space="preserve"> please list and briefly describe any s</w:t>
      </w:r>
      <w:r w:rsidR="004E1DC6">
        <w:t xml:space="preserve">ignificant or exceptional forms </w:t>
      </w:r>
      <w:r>
        <w:t>of pro</w:t>
      </w:r>
      <w:r w:rsidR="004E1DC6">
        <w:t xml:space="preserve">fessional, university, college, </w:t>
      </w:r>
      <w:r>
        <w:t>divisional</w:t>
      </w:r>
      <w:r w:rsidR="004E1DC6">
        <w:t>, or community</w:t>
      </w:r>
      <w:r>
        <w:t xml:space="preserve"> servic</w:t>
      </w:r>
      <w:r w:rsidR="003F332F">
        <w:t xml:space="preserve">e. </w:t>
      </w:r>
    </w:p>
    <w:p w14:paraId="564E4E05" w14:textId="77777777" w:rsidR="003F332F" w:rsidRDefault="003F332F" w:rsidP="003F332F">
      <w:pPr>
        <w:pStyle w:val="NoSpacing"/>
      </w:pPr>
    </w:p>
    <w:p w14:paraId="6BB5173B" w14:textId="2826ECBB" w:rsidR="007C409D" w:rsidRDefault="007C409D" w:rsidP="003F332F">
      <w:pPr>
        <w:pStyle w:val="NoSpacing"/>
      </w:pPr>
      <w:r>
        <w:t xml:space="preserve">Dr. Miller-Perrin and </w:t>
      </w:r>
      <w:r w:rsidR="001B4EAD">
        <w:t xml:space="preserve">I </w:t>
      </w:r>
      <w:r>
        <w:t>have been conducting research on spiritual development for 12 years.  As a result, we continually are asked to assist various Pepperdine University departments, groups, and individuals as well as a number of colleagues around the country with their own research and with the findings we have unearthed.  At the present time we are assisting colleagues at Azusa Pacific University, F</w:t>
      </w:r>
      <w:r w:rsidR="00E1630E">
        <w:t xml:space="preserve">uller Theological Seminary, </w:t>
      </w:r>
      <w:proofErr w:type="spellStart"/>
      <w:r>
        <w:t>Bellarmine</w:t>
      </w:r>
      <w:proofErr w:type="spellEnd"/>
      <w:r>
        <w:t xml:space="preserve"> University</w:t>
      </w:r>
      <w:r w:rsidR="00E1630E">
        <w:t>, and the Lilly Endowment</w:t>
      </w:r>
      <w:r>
        <w:t xml:space="preserve"> with their own research </w:t>
      </w:r>
      <w:r w:rsidR="001B4EAD">
        <w:t>projects as well as Pepperdine c</w:t>
      </w:r>
      <w:r>
        <w:t xml:space="preserve">olleagues Cooker Perkins and Kendra </w:t>
      </w:r>
      <w:proofErr w:type="spellStart"/>
      <w:r>
        <w:t>Killpatrick</w:t>
      </w:r>
      <w:proofErr w:type="spellEnd"/>
      <w:r w:rsidR="007A6B18">
        <w:t>.  We are actively consulting with and serving the following</w:t>
      </w:r>
      <w:r>
        <w:t xml:space="preserve"> un</w:t>
      </w:r>
      <w:r w:rsidR="007A6B18">
        <w:t>iversity groups and offices with their research needs:</w:t>
      </w:r>
      <w:r>
        <w:t xml:space="preserve"> In</w:t>
      </w:r>
      <w:r w:rsidR="007A6B18">
        <w:t xml:space="preserve">ternational Programs, </w:t>
      </w:r>
      <w:r>
        <w:t xml:space="preserve">Center for Faith and Learning, </w:t>
      </w:r>
      <w:r w:rsidR="007A6B18">
        <w:t xml:space="preserve">Office of </w:t>
      </w:r>
      <w:r>
        <w:t xml:space="preserve">Student Affairs, Year 2 Malibu, </w:t>
      </w:r>
      <w:r w:rsidR="00875A7E">
        <w:t xml:space="preserve">Office of Institutional Effectiveness, </w:t>
      </w:r>
      <w:r w:rsidR="007A6B18">
        <w:t xml:space="preserve">Center for the Family, </w:t>
      </w:r>
      <w:r>
        <w:t xml:space="preserve">Provost’s Office, and the Board of Regents.  </w:t>
      </w:r>
    </w:p>
    <w:p w14:paraId="188DB28E" w14:textId="77777777" w:rsidR="007C409D" w:rsidRDefault="007C409D" w:rsidP="003F332F">
      <w:pPr>
        <w:pStyle w:val="NoSpacing"/>
      </w:pPr>
    </w:p>
    <w:p w14:paraId="38C4E3F4" w14:textId="055C52DE" w:rsidR="003F332F" w:rsidRDefault="00875A7E" w:rsidP="003F332F">
      <w:pPr>
        <w:pStyle w:val="NoSpacing"/>
      </w:pPr>
      <w:r>
        <w:t>In particular, on December 4, 2012, we</w:t>
      </w:r>
      <w:r w:rsidR="007C409D">
        <w:t xml:space="preserve"> made a critical presentation to the Religious Standards Committee of the Pepperdi</w:t>
      </w:r>
      <w:r w:rsidR="00C409D9">
        <w:t xml:space="preserve">ne University Board of Regents </w:t>
      </w:r>
      <w:r>
        <w:t xml:space="preserve">on </w:t>
      </w:r>
      <w:hyperlink r:id="rId19" w:history="1">
        <w:r w:rsidR="003F332F" w:rsidRPr="003F332F">
          <w:rPr>
            <w:rStyle w:val="Hyperlink"/>
          </w:rPr>
          <w:t xml:space="preserve">Spiritual Development at </w:t>
        </w:r>
        <w:proofErr w:type="spellStart"/>
        <w:r w:rsidR="003F332F" w:rsidRPr="003F332F">
          <w:rPr>
            <w:rStyle w:val="Hyperlink"/>
          </w:rPr>
          <w:t>Seaver</w:t>
        </w:r>
        <w:proofErr w:type="spellEnd"/>
        <w:r w:rsidR="003F332F" w:rsidRPr="003F332F">
          <w:rPr>
            <w:rStyle w:val="Hyperlink"/>
          </w:rPr>
          <w:t xml:space="preserve"> College</w:t>
        </w:r>
      </w:hyperlink>
      <w:r>
        <w:t xml:space="preserve">. </w:t>
      </w:r>
    </w:p>
    <w:p w14:paraId="2CC76543" w14:textId="77777777" w:rsidR="00941C1F" w:rsidRDefault="00941C1F" w:rsidP="003F332F">
      <w:pPr>
        <w:pStyle w:val="NoSpacing"/>
      </w:pPr>
    </w:p>
    <w:p w14:paraId="78847628" w14:textId="4DFA8D3A" w:rsidR="00941C1F" w:rsidRDefault="00941C1F" w:rsidP="003F332F">
      <w:pPr>
        <w:pStyle w:val="NoSpacing"/>
      </w:pPr>
      <w:r>
        <w:t xml:space="preserve">On May 2, Dr. Miller-Perrin and </w:t>
      </w:r>
      <w:r w:rsidR="00021633">
        <w:t xml:space="preserve">I </w:t>
      </w:r>
      <w:r>
        <w:t xml:space="preserve">will be presenting some of our findings to the International Program Directors at their Annual meeting. Here is </w:t>
      </w:r>
      <w:hyperlink r:id="rId20" w:history="1">
        <w:r w:rsidRPr="00941C1F">
          <w:rPr>
            <w:rStyle w:val="Hyperlink"/>
          </w:rPr>
          <w:t>our presentation</w:t>
        </w:r>
      </w:hyperlink>
      <w:r>
        <w:t>.</w:t>
      </w:r>
    </w:p>
    <w:p w14:paraId="1AB4779C" w14:textId="77777777" w:rsidR="003F332F" w:rsidRDefault="003F332F" w:rsidP="003F332F">
      <w:pPr>
        <w:pStyle w:val="NoSpacing"/>
      </w:pPr>
    </w:p>
    <w:p w14:paraId="16195C2B" w14:textId="7854957A" w:rsidR="00901C5C" w:rsidRPr="000B0F64" w:rsidRDefault="006251F8" w:rsidP="003F332F">
      <w:pPr>
        <w:pStyle w:val="NoSpacing"/>
        <w:rPr>
          <w:color w:val="FF0000"/>
        </w:rPr>
      </w:pPr>
      <w:sdt>
        <w:sdtPr>
          <w:alias w:val="Service"/>
          <w:tag w:val="Service"/>
          <w:id w:val="853542570"/>
          <w:placeholder>
            <w:docPart w:val="DefaultPlaceholder_1082065158"/>
          </w:placeholder>
          <w:text w:multiLine="1"/>
        </w:sdtPr>
        <w:sdtEndPr/>
        <w:sdtContent>
          <w:r w:rsidR="00E91205" w:rsidRPr="00E91205">
            <w:t xml:space="preserve">I </w:t>
          </w:r>
          <w:r w:rsidR="001B4EAD">
            <w:t xml:space="preserve">continue to </w:t>
          </w:r>
          <w:r w:rsidR="00E91205" w:rsidRPr="00E91205">
            <w:t xml:space="preserve">serve as an engineering consultant with </w:t>
          </w:r>
          <w:proofErr w:type="spellStart"/>
          <w:r w:rsidR="00E91205" w:rsidRPr="00E91205">
            <w:t>Borett</w:t>
          </w:r>
          <w:proofErr w:type="spellEnd"/>
          <w:r w:rsidR="00E91205" w:rsidRPr="00E91205">
            <w:t xml:space="preserve"> Automation of Westlake Village, doing software development on satellite communications.</w:t>
          </w:r>
          <w:r w:rsidR="00E91205" w:rsidRPr="00E91205">
            <w:br/>
          </w:r>
          <w:r w:rsidR="00E91205" w:rsidRPr="00E91205">
            <w:rPr>
              <w:rFonts w:eastAsiaTheme="minorEastAsia"/>
              <w:lang w:eastAsia="ja-JP"/>
            </w:rPr>
            <w:br/>
            <w:t xml:space="preserve">I am a member of Chaplain Dave </w:t>
          </w:r>
          <w:proofErr w:type="spellStart"/>
          <w:r w:rsidR="00E91205" w:rsidRPr="00E91205">
            <w:rPr>
              <w:rFonts w:eastAsiaTheme="minorEastAsia"/>
              <w:lang w:eastAsia="ja-JP"/>
            </w:rPr>
            <w:t>Lemley’s</w:t>
          </w:r>
          <w:proofErr w:type="spellEnd"/>
          <w:r w:rsidR="00E91205" w:rsidRPr="00E91205">
            <w:rPr>
              <w:rFonts w:eastAsiaTheme="minorEastAsia"/>
              <w:lang w:eastAsia="ja-JP"/>
            </w:rPr>
            <w:t xml:space="preserve"> Spiritual Development Task Force.</w:t>
          </w:r>
          <w:r w:rsidR="00E91205" w:rsidRPr="00E91205">
            <w:rPr>
              <w:rFonts w:eastAsiaTheme="minorEastAsia"/>
              <w:lang w:eastAsia="ja-JP"/>
            </w:rPr>
            <w:br/>
          </w:r>
          <w:r w:rsidR="007A6B18" w:rsidRPr="00E91205">
            <w:br/>
            <w:t>Dr. Miller-Perrin &amp; I have received a $1500 SRC grant this spring in order to conduct research on Life Purpose among Jewish, Hindu, and Muslim students.</w:t>
          </w:r>
          <w:r w:rsidR="007A6B18" w:rsidRPr="00E91205">
            <w:br/>
          </w:r>
        </w:sdtContent>
      </w:sdt>
    </w:p>
    <w:p w14:paraId="073D84F6" w14:textId="2F097531" w:rsidR="007A6B18" w:rsidRDefault="00E91205" w:rsidP="007A6B18">
      <w:r>
        <w:t>I currently serve</w:t>
      </w:r>
      <w:r w:rsidR="007A6B18">
        <w:t xml:space="preserve"> as a reviewer for the following journals:  </w:t>
      </w:r>
    </w:p>
    <w:p w14:paraId="5F4A5E95" w14:textId="77777777" w:rsidR="00F51C49" w:rsidRDefault="00901C5C" w:rsidP="00995426">
      <w:pPr>
        <w:pStyle w:val="ListParagraph"/>
        <w:numPr>
          <w:ilvl w:val="0"/>
          <w:numId w:val="3"/>
        </w:numPr>
      </w:pPr>
      <w:r>
        <w:t xml:space="preserve">Knowledge Based Systems – published by Elsevier-Holland. </w:t>
      </w:r>
    </w:p>
    <w:p w14:paraId="2CE2FF2C" w14:textId="77777777" w:rsidR="00F51C49" w:rsidRDefault="00F51C49" w:rsidP="00995426">
      <w:pPr>
        <w:pStyle w:val="ListParagraph"/>
        <w:numPr>
          <w:ilvl w:val="0"/>
          <w:numId w:val="3"/>
        </w:numPr>
      </w:pPr>
      <w:r>
        <w:t>IEEE Transactions on Cybernetics – Published by the IEEE.</w:t>
      </w:r>
    </w:p>
    <w:p w14:paraId="16F8BB2D" w14:textId="538602C9" w:rsidR="000B0F64" w:rsidRDefault="00995426" w:rsidP="00995426">
      <w:pPr>
        <w:pStyle w:val="ListParagraph"/>
        <w:numPr>
          <w:ilvl w:val="0"/>
          <w:numId w:val="3"/>
        </w:numPr>
      </w:pPr>
      <w:r>
        <w:t xml:space="preserve">Proceedings of the </w:t>
      </w:r>
      <w:r w:rsidR="000B0F64">
        <w:t>N</w:t>
      </w:r>
      <w:r w:rsidR="00F618BF">
        <w:t xml:space="preserve">ational </w:t>
      </w:r>
      <w:r>
        <w:t xml:space="preserve">Conferences on </w:t>
      </w:r>
      <w:r w:rsidR="000B0F64">
        <w:t>U</w:t>
      </w:r>
      <w:r w:rsidR="00F618BF">
        <w:t xml:space="preserve">ndergraduate </w:t>
      </w:r>
      <w:r w:rsidR="000B0F64">
        <w:t>R</w:t>
      </w:r>
      <w:r w:rsidR="001620EB">
        <w:t xml:space="preserve">esearch – published by the Council on Undergraduate Research. </w:t>
      </w:r>
    </w:p>
    <w:p w14:paraId="496D39C1" w14:textId="083C7D81" w:rsidR="007A6B18" w:rsidRDefault="007A6B18" w:rsidP="00995426">
      <w:pPr>
        <w:pStyle w:val="ListParagraph"/>
        <w:numPr>
          <w:ilvl w:val="0"/>
          <w:numId w:val="3"/>
        </w:numPr>
      </w:pPr>
      <w:r>
        <w:t xml:space="preserve">Christian Higher Education: A Journal of Research, Theory, </w:t>
      </w:r>
      <w:r w:rsidR="00F50D36">
        <w:t xml:space="preserve">and Practice – published by Azusa Pacific University.  </w:t>
      </w:r>
    </w:p>
    <w:p w14:paraId="0F234156" w14:textId="45D4D1C5" w:rsidR="001A6AA5" w:rsidRDefault="00E91205" w:rsidP="00901C5C">
      <w:r>
        <w:t>This last semester I served as the teacher of record for two students (Gina Fitzgerald &amp; Gabriella Smith) in BIO590 for no charge to the university.</w:t>
      </w:r>
    </w:p>
    <w:p w14:paraId="5D63FAA3" w14:textId="0415BEF7" w:rsidR="000732F8" w:rsidRDefault="00E91205" w:rsidP="00901C5C">
      <w:r>
        <w:t>This last year I served as spiritual mentor to three students</w:t>
      </w:r>
      <w:r w:rsidR="00474273">
        <w:t xml:space="preserve"> as part of the Convocation Office Spiritual Mentoring Program</w:t>
      </w:r>
      <w:r>
        <w:t xml:space="preserve">:  </w:t>
      </w:r>
      <w:r w:rsidRPr="00145A9A">
        <w:rPr>
          <w:i/>
        </w:rPr>
        <w:t xml:space="preserve">Nathan Boettcher, </w:t>
      </w:r>
      <w:proofErr w:type="spellStart"/>
      <w:r w:rsidRPr="00145A9A">
        <w:rPr>
          <w:i/>
        </w:rPr>
        <w:t>Dany</w:t>
      </w:r>
      <w:proofErr w:type="spellEnd"/>
      <w:r w:rsidRPr="00145A9A">
        <w:rPr>
          <w:i/>
        </w:rPr>
        <w:t xml:space="preserve"> Fu, and Rebecca Ingle</w:t>
      </w:r>
      <w:r>
        <w:t>.</w:t>
      </w:r>
    </w:p>
    <w:p w14:paraId="3042B8F7" w14:textId="0A754853" w:rsidR="00E91205" w:rsidRDefault="00E91205" w:rsidP="00901C5C">
      <w:r>
        <w:t>I wrote and will soon defend a critical SAC proposal to modify the unit value</w:t>
      </w:r>
      <w:r w:rsidR="00066BF8">
        <w:t>s</w:t>
      </w:r>
      <w:r>
        <w:t xml:space="preserve"> of two math</w:t>
      </w:r>
      <w:r w:rsidR="00145A9A">
        <w:t>ematics courses: Math 140 &amp; 141, correcting an oversight that has been in place nearly 20 years.</w:t>
      </w:r>
    </w:p>
    <w:p w14:paraId="0A7A1788" w14:textId="2E6992D6" w:rsidR="0097279A" w:rsidRPr="00995426" w:rsidRDefault="00901C5C" w:rsidP="0097279A">
      <w:r>
        <w:t xml:space="preserve">I continue to sing in the Concert Choir each year, as I have for the last </w:t>
      </w:r>
      <w:r w:rsidR="00E05E33">
        <w:t>20</w:t>
      </w:r>
      <w:r>
        <w:t xml:space="preserve"> years.</w:t>
      </w:r>
    </w:p>
    <w:p w14:paraId="08E5659F" w14:textId="77777777" w:rsidR="00EA4C76" w:rsidRPr="00F627A0" w:rsidRDefault="00EA4C76" w:rsidP="00EA4C76">
      <w:pPr>
        <w:pStyle w:val="NoSpacing"/>
        <w:rPr>
          <w:b/>
        </w:rPr>
      </w:pPr>
      <w:r>
        <w:rPr>
          <w:b/>
        </w:rPr>
        <w:lastRenderedPageBreak/>
        <w:t>Goals</w:t>
      </w:r>
    </w:p>
    <w:p w14:paraId="6378347D" w14:textId="77777777" w:rsidR="00EA4C76" w:rsidRDefault="00EA4C76" w:rsidP="00416BA0">
      <w:pPr>
        <w:pStyle w:val="NoSpacing"/>
      </w:pPr>
      <w:r>
        <w:t>Please describe you</w:t>
      </w:r>
      <w:r w:rsidR="004E1DC6">
        <w:t>r</w:t>
      </w:r>
      <w:r>
        <w:t xml:space="preserve"> goals for the next academic year.</w:t>
      </w:r>
    </w:p>
    <w:p w14:paraId="20DAFCD1" w14:textId="77777777" w:rsidR="00FE1ACA" w:rsidRDefault="00FE1ACA" w:rsidP="00416BA0">
      <w:pPr>
        <w:pStyle w:val="NoSpacing"/>
      </w:pPr>
    </w:p>
    <w:p w14:paraId="4A590483" w14:textId="70BBDA2A" w:rsidR="00302E95" w:rsidRDefault="006251F8" w:rsidP="00FE1ACA">
      <w:pPr>
        <w:pStyle w:val="NoSpacing"/>
        <w:ind w:left="360"/>
      </w:pPr>
      <w:sdt>
        <w:sdtPr>
          <w:alias w:val="Service"/>
          <w:tag w:val="Service"/>
          <w:id w:val="-2022768504"/>
          <w:placeholder>
            <w:docPart w:val="CF6AE829A8D743E9A40EB37FAA912DE8"/>
          </w:placeholder>
          <w:text w:multiLine="1"/>
        </w:sdtPr>
        <w:sdtEndPr/>
        <w:sdtContent>
          <w:r w:rsidR="00FE1ACA">
            <w:t xml:space="preserve">Finish </w:t>
          </w:r>
          <w:r w:rsidR="005778E7">
            <w:t>revision and resubmittal</w:t>
          </w:r>
          <w:r w:rsidR="00612916" w:rsidRPr="00612916">
            <w:t xml:space="preserve"> of </w:t>
          </w:r>
          <w:r w:rsidR="00941C1F">
            <w:t>an article for the Journal of Women in Higher Education.</w:t>
          </w:r>
          <w:r w:rsidR="00FE1ACA">
            <w:br/>
          </w:r>
          <w:r w:rsidR="00941C1F">
            <w:br/>
            <w:t>F</w:t>
          </w:r>
          <w:r w:rsidR="0011547C">
            <w:t xml:space="preserve">inish </w:t>
          </w:r>
          <w:r w:rsidR="00DD066D">
            <w:t xml:space="preserve">a </w:t>
          </w:r>
          <w:r w:rsidR="0011547C">
            <w:t xml:space="preserve">book prospectus on spiritual </w:t>
          </w:r>
          <w:r w:rsidR="00941C1F">
            <w:t>autobiographies</w:t>
          </w:r>
          <w:r w:rsidR="0011547C">
            <w:t xml:space="preserve"> of faculty</w:t>
          </w:r>
          <w:r w:rsidR="00941C1F">
            <w:t xml:space="preserve"> for </w:t>
          </w:r>
          <w:proofErr w:type="spellStart"/>
          <w:r w:rsidR="00941C1F">
            <w:t>Jossey</w:t>
          </w:r>
          <w:proofErr w:type="spellEnd"/>
          <w:r w:rsidR="00941C1F">
            <w:t>-Bass</w:t>
          </w:r>
          <w:r w:rsidR="00FE1ACA">
            <w:t>.</w:t>
          </w:r>
          <w:r w:rsidR="007F0954">
            <w:br/>
          </w:r>
          <w:r w:rsidR="00021633">
            <w:t xml:space="preserve"> </w:t>
          </w:r>
          <w:r w:rsidR="00941C1F">
            <w:br/>
            <w:t>W</w:t>
          </w:r>
          <w:r w:rsidR="00302E95">
            <w:t xml:space="preserve">rite </w:t>
          </w:r>
          <w:r w:rsidR="00DD066D">
            <w:t xml:space="preserve">a </w:t>
          </w:r>
          <w:r w:rsidR="00302E95">
            <w:t>book prosp</w:t>
          </w:r>
          <w:r w:rsidR="00DD066D">
            <w:t xml:space="preserve">ectus on the </w:t>
          </w:r>
          <w:r w:rsidR="0011547C">
            <w:t>spiritual development of college students</w:t>
          </w:r>
          <w:r w:rsidR="00941C1F">
            <w:t xml:space="preserve"> for </w:t>
          </w:r>
          <w:proofErr w:type="spellStart"/>
          <w:r w:rsidR="00941C1F">
            <w:t>Jossey</w:t>
          </w:r>
          <w:proofErr w:type="spellEnd"/>
          <w:r w:rsidR="00941C1F">
            <w:t>-Bass</w:t>
          </w:r>
          <w:r w:rsidR="00FE1ACA">
            <w:t>.</w:t>
          </w:r>
          <w:r w:rsidR="00FE1ACA">
            <w:br/>
          </w:r>
          <w:r w:rsidR="0011547C">
            <w:br/>
          </w:r>
        </w:sdtContent>
      </w:sdt>
      <w:r w:rsidR="00941C1F">
        <w:t>D</w:t>
      </w:r>
      <w:r w:rsidR="00302E95">
        <w:t xml:space="preserve">raft, revise, and publish </w:t>
      </w:r>
      <w:r w:rsidR="00941C1F">
        <w:t xml:space="preserve">an invited </w:t>
      </w:r>
      <w:r w:rsidR="00302E95">
        <w:t xml:space="preserve">book chapter for </w:t>
      </w:r>
      <w:r w:rsidR="004F0F41">
        <w:t xml:space="preserve">the </w:t>
      </w:r>
      <w:proofErr w:type="spellStart"/>
      <w:r w:rsidR="004F0F41">
        <w:t>Jossey</w:t>
      </w:r>
      <w:proofErr w:type="spellEnd"/>
      <w:r w:rsidR="004F0F41">
        <w:t xml:space="preserve">-Bass </w:t>
      </w:r>
      <w:r w:rsidR="00941C1F">
        <w:t>Future Directions in Higher Education</w:t>
      </w:r>
      <w:r w:rsidR="00302E95">
        <w:t xml:space="preserve"> </w:t>
      </w:r>
      <w:r w:rsidR="004F0F41">
        <w:t>Series,</w:t>
      </w:r>
      <w:r w:rsidR="00941C1F">
        <w:t xml:space="preserve"> edited by Dr. Ann </w:t>
      </w:r>
      <w:proofErr w:type="spellStart"/>
      <w:r w:rsidR="00941C1F">
        <w:t>Highum</w:t>
      </w:r>
      <w:proofErr w:type="spellEnd"/>
      <w:r w:rsidR="00941C1F">
        <w:t xml:space="preserve"> of Luther College</w:t>
      </w:r>
      <w:r w:rsidR="004F0F41">
        <w:t>.</w:t>
      </w:r>
    </w:p>
    <w:p w14:paraId="4BBE9D40" w14:textId="77777777" w:rsidR="00FE1ACA" w:rsidRDefault="00FE1ACA" w:rsidP="00FE1ACA">
      <w:pPr>
        <w:pStyle w:val="NoSpacing"/>
        <w:ind w:left="360"/>
      </w:pPr>
    </w:p>
    <w:p w14:paraId="35B0A020" w14:textId="7A0360A7" w:rsidR="00302E95" w:rsidRDefault="00941C1F" w:rsidP="00FE1ACA">
      <w:pPr>
        <w:pStyle w:val="NoSpacing"/>
        <w:ind w:left="360"/>
      </w:pPr>
      <w:r>
        <w:t>P</w:t>
      </w:r>
      <w:r w:rsidR="00FE1ACA">
        <w:t xml:space="preserve">ublish a </w:t>
      </w:r>
      <w:r w:rsidR="00302E95">
        <w:t>paper on life purpose discernment and action in major</w:t>
      </w:r>
      <w:r w:rsidR="00E461D9">
        <w:t xml:space="preserve"> world religions</w:t>
      </w:r>
      <w:r w:rsidR="00144EC1">
        <w:t xml:space="preserve">. </w:t>
      </w:r>
    </w:p>
    <w:p w14:paraId="2A4C731A" w14:textId="77777777" w:rsidR="00FE1ACA" w:rsidRDefault="00FE1ACA" w:rsidP="00FE1ACA">
      <w:pPr>
        <w:pStyle w:val="NoSpacing"/>
        <w:ind w:left="360"/>
      </w:pPr>
    </w:p>
    <w:p w14:paraId="7A4C74FF" w14:textId="20868CF5" w:rsidR="00302E95" w:rsidRDefault="00941C1F" w:rsidP="00FE1ACA">
      <w:pPr>
        <w:pStyle w:val="NoSpacing"/>
        <w:ind w:left="360"/>
      </w:pPr>
      <w:r>
        <w:t>W</w:t>
      </w:r>
      <w:r w:rsidR="00144EC1">
        <w:t>rite a successful 3/2</w:t>
      </w:r>
      <w:r>
        <w:t xml:space="preserve"> Release time</w:t>
      </w:r>
      <w:r w:rsidR="00144EC1">
        <w:t xml:space="preserve"> proposal</w:t>
      </w:r>
      <w:r w:rsidR="005C648C">
        <w:t xml:space="preserve"> for 2014-15</w:t>
      </w:r>
      <w:r w:rsidR="00FE1ACA">
        <w:t>.</w:t>
      </w:r>
      <w:r w:rsidR="003A7476">
        <w:t xml:space="preserve">  (I need your help, Dr. Honeycutt, since my last proposal was rejected.)</w:t>
      </w:r>
    </w:p>
    <w:p w14:paraId="51E86637" w14:textId="77777777" w:rsidR="00FE1ACA" w:rsidRDefault="00FE1ACA" w:rsidP="00FE1ACA">
      <w:pPr>
        <w:pStyle w:val="NoSpacing"/>
        <w:ind w:left="360"/>
      </w:pPr>
    </w:p>
    <w:p w14:paraId="79E87CB0" w14:textId="77B5C527" w:rsidR="00302E95" w:rsidRDefault="00941C1F" w:rsidP="00FE1ACA">
      <w:pPr>
        <w:pStyle w:val="NoSpacing"/>
        <w:ind w:left="360"/>
      </w:pPr>
      <w:r>
        <w:t>S</w:t>
      </w:r>
      <w:r w:rsidR="00302E95">
        <w:t xml:space="preserve">ubmit two </w:t>
      </w:r>
      <w:r w:rsidR="00FE1ACA">
        <w:t xml:space="preserve">grant proposals for </w:t>
      </w:r>
      <w:r>
        <w:t>President Benton</w:t>
      </w:r>
      <w:r w:rsidR="00FE1ACA">
        <w:t xml:space="preserve">’s </w:t>
      </w:r>
      <w:r w:rsidR="00FE1ACA" w:rsidRPr="00966B2C">
        <w:rPr>
          <w:i/>
        </w:rPr>
        <w:t>Waves of Innovation</w:t>
      </w:r>
      <w:r w:rsidR="00FE1ACA">
        <w:t xml:space="preserve"> Program to provide</w:t>
      </w:r>
      <w:r>
        <w:t xml:space="preserve"> 1) ongoing support of the Christian Spirituality Research Institute and 2) continued research on Cardiovascular Health among College Students in the US and abroad.</w:t>
      </w:r>
    </w:p>
    <w:p w14:paraId="5BA6278B" w14:textId="77777777" w:rsidR="00FE1ACA" w:rsidRDefault="00FE1ACA" w:rsidP="00FE1ACA">
      <w:pPr>
        <w:pStyle w:val="NoSpacing"/>
        <w:ind w:left="360"/>
      </w:pPr>
    </w:p>
    <w:p w14:paraId="2E84C089" w14:textId="60D4CF81" w:rsidR="00302E95" w:rsidRDefault="00FE1ACA" w:rsidP="00FE1ACA">
      <w:pPr>
        <w:pStyle w:val="NoSpacing"/>
        <w:ind w:left="360"/>
      </w:pPr>
      <w:r>
        <w:t>R</w:t>
      </w:r>
      <w:r w:rsidR="0022141C">
        <w:t>ecruit a talen</w:t>
      </w:r>
      <w:r>
        <w:t xml:space="preserve">ted research assistant for </w:t>
      </w:r>
      <w:r w:rsidR="0022141C">
        <w:t>work</w:t>
      </w:r>
      <w:r>
        <w:t xml:space="preserve"> with our new</w:t>
      </w:r>
      <w:r w:rsidR="00966B2C">
        <w:t xml:space="preserve">ly formed </w:t>
      </w:r>
      <w:r>
        <w:t>Christian Spirituality Research Institute (CSRI)</w:t>
      </w:r>
      <w:r w:rsidR="0022141C">
        <w:t xml:space="preserve">.  </w:t>
      </w:r>
      <w:r w:rsidR="00144EC1">
        <w:t xml:space="preserve"> </w:t>
      </w:r>
    </w:p>
    <w:p w14:paraId="1047D7FD" w14:textId="77777777" w:rsidR="00FE1ACA" w:rsidRDefault="00FE1ACA" w:rsidP="00FE1ACA">
      <w:pPr>
        <w:pStyle w:val="NoSpacing"/>
        <w:ind w:left="360"/>
      </w:pPr>
    </w:p>
    <w:p w14:paraId="3018ACB4" w14:textId="6B28C64C" w:rsidR="00302E95" w:rsidRDefault="00FE1ACA" w:rsidP="00FE1ACA">
      <w:pPr>
        <w:pStyle w:val="NoSpacing"/>
        <w:ind w:left="360"/>
      </w:pPr>
      <w:r>
        <w:t xml:space="preserve">Submit a </w:t>
      </w:r>
      <w:r w:rsidR="00302E95">
        <w:t xml:space="preserve">grant to </w:t>
      </w:r>
      <w:r>
        <w:t>the Templeton Foundation for substantive CSRI</w:t>
      </w:r>
      <w:r w:rsidR="00302E95">
        <w:t xml:space="preserve"> support</w:t>
      </w:r>
      <w:r>
        <w:t>.</w:t>
      </w:r>
    </w:p>
    <w:p w14:paraId="2172F3A5" w14:textId="77777777" w:rsidR="00730104" w:rsidRDefault="00730104" w:rsidP="00FE1ACA">
      <w:pPr>
        <w:pStyle w:val="NoSpacing"/>
        <w:ind w:left="360"/>
      </w:pPr>
    </w:p>
    <w:p w14:paraId="2C9FA59F" w14:textId="5239E0B1" w:rsidR="00302E95" w:rsidRDefault="00730104" w:rsidP="00FE1ACA">
      <w:pPr>
        <w:pStyle w:val="NoSpacing"/>
        <w:ind w:left="360"/>
      </w:pPr>
      <w:r>
        <w:t>P</w:t>
      </w:r>
      <w:r w:rsidR="000F3254">
        <w:t xml:space="preserve">ublish </w:t>
      </w:r>
      <w:r w:rsidR="00966B2C">
        <w:t>the work of Gabriella</w:t>
      </w:r>
      <w:r>
        <w:t xml:space="preserve"> Smith and Gina Fitzgerald on Cardiovascular Health in a suitable journal. </w:t>
      </w:r>
    </w:p>
    <w:p w14:paraId="7D361998" w14:textId="77777777" w:rsidR="00730104" w:rsidRDefault="00730104" w:rsidP="00FE1ACA">
      <w:pPr>
        <w:pStyle w:val="NoSpacing"/>
        <w:ind w:left="360"/>
      </w:pPr>
    </w:p>
    <w:p w14:paraId="1582944D" w14:textId="2DDF4591" w:rsidR="00EA4C76" w:rsidRPr="00302E95" w:rsidRDefault="00730104" w:rsidP="00FE1ACA">
      <w:pPr>
        <w:pStyle w:val="NoSpacing"/>
        <w:ind w:left="360"/>
      </w:pPr>
      <w:r>
        <w:t xml:space="preserve">Work with Kendra </w:t>
      </w:r>
      <w:proofErr w:type="spellStart"/>
      <w:r>
        <w:t>Killpatrick</w:t>
      </w:r>
      <w:proofErr w:type="spellEnd"/>
      <w:r>
        <w:t xml:space="preserve"> to d</w:t>
      </w:r>
      <w:r w:rsidR="00F466CA">
        <w:t xml:space="preserve">evelop </w:t>
      </w:r>
      <w:r>
        <w:t>a Regent Scholars Tutorial P</w:t>
      </w:r>
      <w:r w:rsidR="00302E95">
        <w:t>rogram</w:t>
      </w:r>
      <w:r>
        <w:t xml:space="preserve"> for 2014-15.</w:t>
      </w:r>
    </w:p>
    <w:sectPr w:rsidR="00EA4C76" w:rsidRPr="00302E95">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C46F0" w14:textId="77777777" w:rsidR="007F0954" w:rsidRDefault="007F0954" w:rsidP="007F0954">
      <w:pPr>
        <w:spacing w:after="0" w:line="240" w:lineRule="auto"/>
      </w:pPr>
      <w:r>
        <w:separator/>
      </w:r>
    </w:p>
  </w:endnote>
  <w:endnote w:type="continuationSeparator" w:id="0">
    <w:p w14:paraId="2CDA64F8" w14:textId="77777777" w:rsidR="007F0954" w:rsidRDefault="007F0954" w:rsidP="007F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D5BE5" w14:textId="77777777" w:rsidR="007F0954" w:rsidRDefault="007F0954" w:rsidP="007F7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9401C" w14:textId="77777777" w:rsidR="007F0954" w:rsidRDefault="007F0954" w:rsidP="007F09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7AA6" w14:textId="77777777" w:rsidR="007F0954" w:rsidRDefault="007F0954" w:rsidP="007F7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1F8">
      <w:rPr>
        <w:rStyle w:val="PageNumber"/>
        <w:noProof/>
      </w:rPr>
      <w:t>2</w:t>
    </w:r>
    <w:r>
      <w:rPr>
        <w:rStyle w:val="PageNumber"/>
      </w:rPr>
      <w:fldChar w:fldCharType="end"/>
    </w:r>
  </w:p>
  <w:p w14:paraId="2860230D" w14:textId="77777777" w:rsidR="007F0954" w:rsidRDefault="007F0954" w:rsidP="007F09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3A4E4" w14:textId="77777777" w:rsidR="007F0954" w:rsidRDefault="007F0954" w:rsidP="007F0954">
      <w:pPr>
        <w:spacing w:after="0" w:line="240" w:lineRule="auto"/>
      </w:pPr>
      <w:r>
        <w:separator/>
      </w:r>
    </w:p>
  </w:footnote>
  <w:footnote w:type="continuationSeparator" w:id="0">
    <w:p w14:paraId="260712EC" w14:textId="77777777" w:rsidR="007F0954" w:rsidRDefault="007F0954" w:rsidP="007F09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A25"/>
    <w:multiLevelType w:val="hybridMultilevel"/>
    <w:tmpl w:val="166EE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964AA"/>
    <w:multiLevelType w:val="hybridMultilevel"/>
    <w:tmpl w:val="39CC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E6068"/>
    <w:multiLevelType w:val="hybridMultilevel"/>
    <w:tmpl w:val="6BB22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6A1C20"/>
    <w:multiLevelType w:val="hybridMultilevel"/>
    <w:tmpl w:val="6F84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5737E"/>
    <w:multiLevelType w:val="hybridMultilevel"/>
    <w:tmpl w:val="F5E6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34615"/>
    <w:multiLevelType w:val="hybridMultilevel"/>
    <w:tmpl w:val="9088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AE43C9"/>
    <w:multiLevelType w:val="hybridMultilevel"/>
    <w:tmpl w:val="6AB8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A16E43"/>
    <w:multiLevelType w:val="hybridMultilevel"/>
    <w:tmpl w:val="8E22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9A"/>
    <w:rsid w:val="00021633"/>
    <w:rsid w:val="00066BF8"/>
    <w:rsid w:val="000732F8"/>
    <w:rsid w:val="00094F8C"/>
    <w:rsid w:val="000B0F64"/>
    <w:rsid w:val="000F12FB"/>
    <w:rsid w:val="000F3254"/>
    <w:rsid w:val="0011547C"/>
    <w:rsid w:val="00144EC1"/>
    <w:rsid w:val="00145A9A"/>
    <w:rsid w:val="001620EB"/>
    <w:rsid w:val="0017642E"/>
    <w:rsid w:val="001A6AA5"/>
    <w:rsid w:val="001B1AFB"/>
    <w:rsid w:val="001B4EAD"/>
    <w:rsid w:val="001C3CEF"/>
    <w:rsid w:val="001D62CD"/>
    <w:rsid w:val="001F1919"/>
    <w:rsid w:val="0022141C"/>
    <w:rsid w:val="00245503"/>
    <w:rsid w:val="00270352"/>
    <w:rsid w:val="00294DA6"/>
    <w:rsid w:val="002C2A3A"/>
    <w:rsid w:val="002F7BA6"/>
    <w:rsid w:val="00302E95"/>
    <w:rsid w:val="00345C63"/>
    <w:rsid w:val="003711CE"/>
    <w:rsid w:val="003A7476"/>
    <w:rsid w:val="003F332F"/>
    <w:rsid w:val="003F4E68"/>
    <w:rsid w:val="00416BA0"/>
    <w:rsid w:val="0044797B"/>
    <w:rsid w:val="00473FE0"/>
    <w:rsid w:val="00474273"/>
    <w:rsid w:val="00493DB0"/>
    <w:rsid w:val="004956F8"/>
    <w:rsid w:val="004B62C3"/>
    <w:rsid w:val="004E1DC6"/>
    <w:rsid w:val="004F0F41"/>
    <w:rsid w:val="005778E7"/>
    <w:rsid w:val="005C648C"/>
    <w:rsid w:val="005D4F23"/>
    <w:rsid w:val="005E48E9"/>
    <w:rsid w:val="00612916"/>
    <w:rsid w:val="006251F8"/>
    <w:rsid w:val="00654F38"/>
    <w:rsid w:val="00692B84"/>
    <w:rsid w:val="006B07E8"/>
    <w:rsid w:val="006E2678"/>
    <w:rsid w:val="006F1DF2"/>
    <w:rsid w:val="006F28EF"/>
    <w:rsid w:val="006F41DA"/>
    <w:rsid w:val="00730104"/>
    <w:rsid w:val="007429AD"/>
    <w:rsid w:val="007A6B18"/>
    <w:rsid w:val="007C409D"/>
    <w:rsid w:val="007F0954"/>
    <w:rsid w:val="0080438B"/>
    <w:rsid w:val="00806375"/>
    <w:rsid w:val="008317E0"/>
    <w:rsid w:val="00833677"/>
    <w:rsid w:val="00873CCB"/>
    <w:rsid w:val="00875A7E"/>
    <w:rsid w:val="00901C5C"/>
    <w:rsid w:val="00921AD8"/>
    <w:rsid w:val="0092274B"/>
    <w:rsid w:val="009301D0"/>
    <w:rsid w:val="00933D59"/>
    <w:rsid w:val="00941C1F"/>
    <w:rsid w:val="009556A9"/>
    <w:rsid w:val="00966B2C"/>
    <w:rsid w:val="0097279A"/>
    <w:rsid w:val="0099139B"/>
    <w:rsid w:val="00995426"/>
    <w:rsid w:val="009A108C"/>
    <w:rsid w:val="00A0394B"/>
    <w:rsid w:val="00A14406"/>
    <w:rsid w:val="00A805F9"/>
    <w:rsid w:val="00A81FE5"/>
    <w:rsid w:val="00B01793"/>
    <w:rsid w:val="00B71D37"/>
    <w:rsid w:val="00BF4978"/>
    <w:rsid w:val="00C07660"/>
    <w:rsid w:val="00C409D9"/>
    <w:rsid w:val="00C76D0A"/>
    <w:rsid w:val="00CC79D4"/>
    <w:rsid w:val="00CF2FB9"/>
    <w:rsid w:val="00D3190F"/>
    <w:rsid w:val="00D52C73"/>
    <w:rsid w:val="00DD066D"/>
    <w:rsid w:val="00DD65C7"/>
    <w:rsid w:val="00E05C86"/>
    <w:rsid w:val="00E05E33"/>
    <w:rsid w:val="00E1630E"/>
    <w:rsid w:val="00E461D9"/>
    <w:rsid w:val="00E91205"/>
    <w:rsid w:val="00EA4C76"/>
    <w:rsid w:val="00EF5023"/>
    <w:rsid w:val="00F04B98"/>
    <w:rsid w:val="00F2470C"/>
    <w:rsid w:val="00F466CA"/>
    <w:rsid w:val="00F50D36"/>
    <w:rsid w:val="00F51C49"/>
    <w:rsid w:val="00F52899"/>
    <w:rsid w:val="00F618BF"/>
    <w:rsid w:val="00F90EBD"/>
    <w:rsid w:val="00FA1430"/>
    <w:rsid w:val="00FC0565"/>
    <w:rsid w:val="00FE1ACA"/>
    <w:rsid w:val="00FF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44D5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79A"/>
    <w:pPr>
      <w:spacing w:after="0" w:line="240" w:lineRule="auto"/>
    </w:pPr>
  </w:style>
  <w:style w:type="paragraph" w:styleId="BalloonText">
    <w:name w:val="Balloon Text"/>
    <w:basedOn w:val="Normal"/>
    <w:link w:val="BalloonTextChar"/>
    <w:uiPriority w:val="99"/>
    <w:semiHidden/>
    <w:unhideWhenUsed/>
    <w:rsid w:val="00972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9A"/>
    <w:rPr>
      <w:rFonts w:ascii="Tahoma" w:hAnsi="Tahoma" w:cs="Tahoma"/>
      <w:sz w:val="16"/>
      <w:szCs w:val="16"/>
    </w:rPr>
  </w:style>
  <w:style w:type="character" w:styleId="PlaceholderText">
    <w:name w:val="Placeholder Text"/>
    <w:basedOn w:val="DefaultParagraphFont"/>
    <w:uiPriority w:val="99"/>
    <w:semiHidden/>
    <w:rsid w:val="0097279A"/>
    <w:rPr>
      <w:color w:val="808080"/>
    </w:rPr>
  </w:style>
  <w:style w:type="table" w:styleId="TableGrid">
    <w:name w:val="Table Grid"/>
    <w:basedOn w:val="TableNormal"/>
    <w:uiPriority w:val="59"/>
    <w:rsid w:val="00972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F5023"/>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EF5023"/>
    <w:rPr>
      <w:color w:val="0000FF"/>
      <w:u w:val="single"/>
    </w:rPr>
  </w:style>
  <w:style w:type="character" w:customStyle="1" w:styleId="apple-converted-space">
    <w:name w:val="apple-converted-space"/>
    <w:basedOn w:val="DefaultParagraphFont"/>
    <w:rsid w:val="00EF5023"/>
  </w:style>
  <w:style w:type="character" w:styleId="FollowedHyperlink">
    <w:name w:val="FollowedHyperlink"/>
    <w:basedOn w:val="DefaultParagraphFont"/>
    <w:uiPriority w:val="99"/>
    <w:semiHidden/>
    <w:unhideWhenUsed/>
    <w:rsid w:val="006B07E8"/>
    <w:rPr>
      <w:color w:val="800080" w:themeColor="followedHyperlink"/>
      <w:u w:val="single"/>
    </w:rPr>
  </w:style>
  <w:style w:type="paragraph" w:styleId="ListParagraph">
    <w:name w:val="List Paragraph"/>
    <w:basedOn w:val="Normal"/>
    <w:uiPriority w:val="34"/>
    <w:qFormat/>
    <w:rsid w:val="00995426"/>
    <w:pPr>
      <w:ind w:left="720"/>
      <w:contextualSpacing/>
    </w:pPr>
  </w:style>
  <w:style w:type="paragraph" w:styleId="Footer">
    <w:name w:val="footer"/>
    <w:basedOn w:val="Normal"/>
    <w:link w:val="FooterChar"/>
    <w:uiPriority w:val="99"/>
    <w:unhideWhenUsed/>
    <w:rsid w:val="007F09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954"/>
  </w:style>
  <w:style w:type="character" w:styleId="PageNumber">
    <w:name w:val="page number"/>
    <w:basedOn w:val="DefaultParagraphFont"/>
    <w:uiPriority w:val="99"/>
    <w:semiHidden/>
    <w:unhideWhenUsed/>
    <w:rsid w:val="007F09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79A"/>
    <w:pPr>
      <w:spacing w:after="0" w:line="240" w:lineRule="auto"/>
    </w:pPr>
  </w:style>
  <w:style w:type="paragraph" w:styleId="BalloonText">
    <w:name w:val="Balloon Text"/>
    <w:basedOn w:val="Normal"/>
    <w:link w:val="BalloonTextChar"/>
    <w:uiPriority w:val="99"/>
    <w:semiHidden/>
    <w:unhideWhenUsed/>
    <w:rsid w:val="00972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9A"/>
    <w:rPr>
      <w:rFonts w:ascii="Tahoma" w:hAnsi="Tahoma" w:cs="Tahoma"/>
      <w:sz w:val="16"/>
      <w:szCs w:val="16"/>
    </w:rPr>
  </w:style>
  <w:style w:type="character" w:styleId="PlaceholderText">
    <w:name w:val="Placeholder Text"/>
    <w:basedOn w:val="DefaultParagraphFont"/>
    <w:uiPriority w:val="99"/>
    <w:semiHidden/>
    <w:rsid w:val="0097279A"/>
    <w:rPr>
      <w:color w:val="808080"/>
    </w:rPr>
  </w:style>
  <w:style w:type="table" w:styleId="TableGrid">
    <w:name w:val="Table Grid"/>
    <w:basedOn w:val="TableNormal"/>
    <w:uiPriority w:val="59"/>
    <w:rsid w:val="00972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F5023"/>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EF5023"/>
    <w:rPr>
      <w:color w:val="0000FF"/>
      <w:u w:val="single"/>
    </w:rPr>
  </w:style>
  <w:style w:type="character" w:customStyle="1" w:styleId="apple-converted-space">
    <w:name w:val="apple-converted-space"/>
    <w:basedOn w:val="DefaultParagraphFont"/>
    <w:rsid w:val="00EF5023"/>
  </w:style>
  <w:style w:type="character" w:styleId="FollowedHyperlink">
    <w:name w:val="FollowedHyperlink"/>
    <w:basedOn w:val="DefaultParagraphFont"/>
    <w:uiPriority w:val="99"/>
    <w:semiHidden/>
    <w:unhideWhenUsed/>
    <w:rsid w:val="006B07E8"/>
    <w:rPr>
      <w:color w:val="800080" w:themeColor="followedHyperlink"/>
      <w:u w:val="single"/>
    </w:rPr>
  </w:style>
  <w:style w:type="paragraph" w:styleId="ListParagraph">
    <w:name w:val="List Paragraph"/>
    <w:basedOn w:val="Normal"/>
    <w:uiPriority w:val="34"/>
    <w:qFormat/>
    <w:rsid w:val="00995426"/>
    <w:pPr>
      <w:ind w:left="720"/>
      <w:contextualSpacing/>
    </w:pPr>
  </w:style>
  <w:style w:type="paragraph" w:styleId="Footer">
    <w:name w:val="footer"/>
    <w:basedOn w:val="Normal"/>
    <w:link w:val="FooterChar"/>
    <w:uiPriority w:val="99"/>
    <w:unhideWhenUsed/>
    <w:rsid w:val="007F09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954"/>
  </w:style>
  <w:style w:type="character" w:styleId="PageNumber">
    <w:name w:val="page number"/>
    <w:basedOn w:val="DefaultParagraphFont"/>
    <w:uiPriority w:val="99"/>
    <w:semiHidden/>
    <w:unhideWhenUsed/>
    <w:rsid w:val="007F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0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t.pepperdine.edu/projects/CVD-dt%20poster%20.pptx" TargetMode="External"/><Relationship Id="rId20" Type="http://schemas.openxmlformats.org/officeDocument/2006/relationships/hyperlink" Target="http://dt.pepperdine.edu/projects/IPDirectors5.2.13.pptx"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dt.pepperdine.edu/projects/CVD_CGU_poster_1.25.13%20.pptx" TargetMode="External"/><Relationship Id="rId11" Type="http://schemas.openxmlformats.org/officeDocument/2006/relationships/hyperlink" Target="http://dt.pepperdine.edu/projects/lilly/netvue%202013%20-%20FINAL.pptx" TargetMode="External"/><Relationship Id="rId12" Type="http://schemas.openxmlformats.org/officeDocument/2006/relationships/hyperlink" Target="http://dt.pepperdine.edu/projects/Wancen%20Jiang%20AYURI%204.4.13.pptx" TargetMode="External"/><Relationship Id="rId13" Type="http://schemas.openxmlformats.org/officeDocument/2006/relationships/hyperlink" Target="http://dt.pepperdine.edu/projects/purcar_thompson_omeis_emo_2013.pptx" TargetMode="External"/><Relationship Id="rId14" Type="http://schemas.openxmlformats.org/officeDocument/2006/relationships/hyperlink" Target="http://dt.pepperdine.edu/projects/Oral%20Presentation%20Fitzgerald,%20Smith,%20&amp;%20Thompson%204.4.13%20AYURI.pptx" TargetMode="External"/><Relationship Id="rId15" Type="http://schemas.openxmlformats.org/officeDocument/2006/relationships/hyperlink" Target="http://dt.pepperdine.edu/projects/purcar_thompson_omeis_emo_2013.pptx" TargetMode="External"/><Relationship Id="rId16" Type="http://schemas.openxmlformats.org/officeDocument/2006/relationships/hyperlink" Target="http://dt.pepperdine.edu/projects/Oral%20Presentation%20Fitzgerald,%20Smith,%20&amp;%20Thompson%204.12.13%20NCUR.pptx" TargetMode="External"/><Relationship Id="rId17" Type="http://schemas.openxmlformats.org/officeDocument/2006/relationships/hyperlink" Target="http://dt.pepperdine.edu/rtp13/CSRI-Proposal-July-2012.doc" TargetMode="External"/><Relationship Id="rId18" Type="http://schemas.openxmlformats.org/officeDocument/2006/relationships/hyperlink" Target="http://dt.pepperdine.edu/projects/LASLI_DOE.docx" TargetMode="External"/><Relationship Id="rId19" Type="http://schemas.openxmlformats.org/officeDocument/2006/relationships/hyperlink" Target="http://dt.pepperdine.edu/images/bor%20religious%20standards%20presentation%2012%204%2012%20FINAL.ppt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8812BE6-9628-4F3E-8F88-852BA6C407C7}"/>
      </w:docPartPr>
      <w:docPartBody>
        <w:p w:rsidR="0083191C" w:rsidRDefault="00223272">
          <w:r w:rsidRPr="0040455E">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40A1CD99-F728-4B52-B7A6-286965C86F44}"/>
      </w:docPartPr>
      <w:docPartBody>
        <w:p w:rsidR="0083191C" w:rsidRDefault="00223272">
          <w:r w:rsidRPr="0040455E">
            <w:rPr>
              <w:rStyle w:val="PlaceholderText"/>
            </w:rPr>
            <w:t>Click here to enter a date.</w:t>
          </w:r>
        </w:p>
      </w:docPartBody>
    </w:docPart>
    <w:docPart>
      <w:docPartPr>
        <w:name w:val="CF6AE829A8D743E9A40EB37FAA912DE8"/>
        <w:category>
          <w:name w:val="General"/>
          <w:gallery w:val="placeholder"/>
        </w:category>
        <w:types>
          <w:type w:val="bbPlcHdr"/>
        </w:types>
        <w:behaviors>
          <w:behavior w:val="content"/>
        </w:behaviors>
        <w:guid w:val="{6E09BBC3-62B1-47C5-AB76-13CFD6AB0BD2}"/>
      </w:docPartPr>
      <w:docPartBody>
        <w:p w:rsidR="00E66D85" w:rsidRDefault="000D73A1" w:rsidP="000D73A1">
          <w:pPr>
            <w:pStyle w:val="CF6AE829A8D743E9A40EB37FAA912DE8"/>
          </w:pPr>
          <w:r w:rsidRPr="0040455E">
            <w:rPr>
              <w:rStyle w:val="PlaceholderText"/>
            </w:rPr>
            <w:t>Click here to enter text.</w:t>
          </w:r>
        </w:p>
      </w:docPartBody>
    </w:docPart>
    <w:docPart>
      <w:docPartPr>
        <w:name w:val="0AAD26D6178E3B4F8BC3B07D3EA868C7"/>
        <w:category>
          <w:name w:val="General"/>
          <w:gallery w:val="placeholder"/>
        </w:category>
        <w:types>
          <w:type w:val="bbPlcHdr"/>
        </w:types>
        <w:behaviors>
          <w:behavior w:val="content"/>
        </w:behaviors>
        <w:guid w:val="{539A712C-8F0E-AB4D-9D1A-A67C50C879AC}"/>
      </w:docPartPr>
      <w:docPartBody>
        <w:p w:rsidR="00914B92" w:rsidRDefault="00914B92" w:rsidP="00914B92">
          <w:pPr>
            <w:pStyle w:val="0AAD26D6178E3B4F8BC3B07D3EA868C7"/>
          </w:pPr>
          <w:r w:rsidRPr="00E75F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72"/>
    <w:rsid w:val="000D73A1"/>
    <w:rsid w:val="00223272"/>
    <w:rsid w:val="00444697"/>
    <w:rsid w:val="006771B8"/>
    <w:rsid w:val="0083191C"/>
    <w:rsid w:val="00906D11"/>
    <w:rsid w:val="00914B92"/>
    <w:rsid w:val="00A50C86"/>
    <w:rsid w:val="00E66D85"/>
    <w:rsid w:val="00F056E9"/>
    <w:rsid w:val="00F26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B92"/>
    <w:rPr>
      <w:color w:val="808080"/>
    </w:rPr>
  </w:style>
  <w:style w:type="paragraph" w:customStyle="1" w:styleId="C2274953CC9D44E89362AFFBB14A770E">
    <w:name w:val="C2274953CC9D44E89362AFFBB14A770E"/>
    <w:rsid w:val="00223272"/>
  </w:style>
  <w:style w:type="paragraph" w:customStyle="1" w:styleId="CF6AE829A8D743E9A40EB37FAA912DE8">
    <w:name w:val="CF6AE829A8D743E9A40EB37FAA912DE8"/>
    <w:rsid w:val="000D73A1"/>
  </w:style>
  <w:style w:type="paragraph" w:customStyle="1" w:styleId="0AAD26D6178E3B4F8BC3B07D3EA868C7">
    <w:name w:val="0AAD26D6178E3B4F8BC3B07D3EA868C7"/>
    <w:rsid w:val="00914B92"/>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B92"/>
    <w:rPr>
      <w:color w:val="808080"/>
    </w:rPr>
  </w:style>
  <w:style w:type="paragraph" w:customStyle="1" w:styleId="C2274953CC9D44E89362AFFBB14A770E">
    <w:name w:val="C2274953CC9D44E89362AFFBB14A770E"/>
    <w:rsid w:val="00223272"/>
  </w:style>
  <w:style w:type="paragraph" w:customStyle="1" w:styleId="CF6AE829A8D743E9A40EB37FAA912DE8">
    <w:name w:val="CF6AE829A8D743E9A40EB37FAA912DE8"/>
    <w:rsid w:val="000D73A1"/>
  </w:style>
  <w:style w:type="paragraph" w:customStyle="1" w:styleId="0AAD26D6178E3B4F8BC3B07D3EA868C7">
    <w:name w:val="0AAD26D6178E3B4F8BC3B07D3EA868C7"/>
    <w:rsid w:val="00914B9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A1A3-E302-4E43-9406-4DB24DD3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1501</Words>
  <Characters>8562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Pepperdine University</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seaver</dc:creator>
  <cp:lastModifiedBy>Don Thompson</cp:lastModifiedBy>
  <cp:revision>53</cp:revision>
  <cp:lastPrinted>2013-04-25T19:59:00Z</cp:lastPrinted>
  <dcterms:created xsi:type="dcterms:W3CDTF">2013-04-22T21:53:00Z</dcterms:created>
  <dcterms:modified xsi:type="dcterms:W3CDTF">2013-04-25T20:08:00Z</dcterms:modified>
</cp:coreProperties>
</file>